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5229B" w14:textId="77777777" w:rsidR="007D0E79" w:rsidRPr="00484EF4" w:rsidRDefault="007D0E79" w:rsidP="007D0E79">
      <w:pPr>
        <w:spacing w:before="0" w:beforeAutospacing="0"/>
      </w:pPr>
      <w:r w:rsidRPr="00484EF4">
        <w:rPr>
          <w:noProof/>
          <w:lang w:eastAsia="ru-RU"/>
        </w:rPr>
        <w:drawing>
          <wp:inline distT="0" distB="0" distL="0" distR="0" wp14:anchorId="0DD64C91" wp14:editId="71440068">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6"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14:paraId="097D76EB" w14:textId="77777777" w:rsidR="007D0E79" w:rsidRPr="00484EF4" w:rsidRDefault="007D0E79" w:rsidP="008139AA">
      <w:pPr>
        <w:shd w:val="clear" w:color="auto" w:fill="FFFFFF"/>
        <w:spacing w:before="0" w:beforeAutospacing="0"/>
      </w:pPr>
      <w:r w:rsidRPr="00484EF4">
        <w:rPr>
          <w:rFonts w:eastAsia="Times New Roman"/>
          <w:b/>
          <w:bCs/>
          <w:spacing w:val="-6"/>
        </w:rPr>
        <w:t>Администрация муниципального образования</w:t>
      </w:r>
    </w:p>
    <w:p w14:paraId="2D47CA59" w14:textId="77777777" w:rsidR="007D0E79" w:rsidRPr="00484EF4" w:rsidRDefault="007D0E79" w:rsidP="008139AA">
      <w:pPr>
        <w:shd w:val="clear" w:color="auto" w:fill="FFFFFF"/>
        <w:spacing w:before="0" w:beforeAutospacing="0"/>
        <w:ind w:left="86"/>
      </w:pPr>
      <w:r w:rsidRPr="00484EF4">
        <w:rPr>
          <w:rFonts w:eastAsia="Times New Roman"/>
          <w:b/>
          <w:bCs/>
          <w:spacing w:val="-8"/>
        </w:rPr>
        <w:t>Громовское сельское поселение</w:t>
      </w:r>
    </w:p>
    <w:p w14:paraId="362A7BEB" w14:textId="77777777" w:rsidR="007D0E79" w:rsidRPr="00484EF4" w:rsidRDefault="007D0E79" w:rsidP="008139AA">
      <w:pPr>
        <w:shd w:val="clear" w:color="auto" w:fill="FFFFFF"/>
        <w:spacing w:before="0" w:beforeAutospacing="0"/>
        <w:ind w:left="82"/>
      </w:pPr>
      <w:r w:rsidRPr="00484EF4">
        <w:rPr>
          <w:rFonts w:eastAsia="Times New Roman"/>
          <w:b/>
          <w:bCs/>
          <w:spacing w:val="-7"/>
        </w:rPr>
        <w:t>муниципального образования Приозерский муниципальный район</w:t>
      </w:r>
    </w:p>
    <w:p w14:paraId="16E0BA12" w14:textId="77777777" w:rsidR="007D0E79" w:rsidRPr="00484EF4" w:rsidRDefault="007D0E79" w:rsidP="008139AA">
      <w:pPr>
        <w:shd w:val="clear" w:color="auto" w:fill="FFFFFF"/>
        <w:spacing w:before="0" w:beforeAutospacing="0"/>
        <w:ind w:left="67"/>
      </w:pPr>
      <w:r w:rsidRPr="00484EF4">
        <w:rPr>
          <w:rFonts w:eastAsia="Times New Roman"/>
          <w:b/>
          <w:bCs/>
          <w:spacing w:val="-7"/>
        </w:rPr>
        <w:t>Ленинградской области</w:t>
      </w:r>
    </w:p>
    <w:p w14:paraId="464EF3E5" w14:textId="77777777" w:rsidR="007D0E79" w:rsidRDefault="007D0E79" w:rsidP="007D0E79">
      <w:pPr>
        <w:shd w:val="clear" w:color="auto" w:fill="FFFFFF"/>
        <w:spacing w:before="0" w:beforeAutospacing="0"/>
        <w:ind w:left="101"/>
        <w:rPr>
          <w:rFonts w:eastAsia="Times New Roman"/>
          <w:b/>
          <w:bCs/>
          <w:spacing w:val="31"/>
        </w:rPr>
      </w:pPr>
    </w:p>
    <w:p w14:paraId="5DEF6A3D" w14:textId="77777777" w:rsidR="007D0E79" w:rsidRDefault="007D0E79" w:rsidP="007D0E79">
      <w:pPr>
        <w:shd w:val="clear" w:color="auto" w:fill="FFFFFF"/>
        <w:spacing w:before="0" w:beforeAutospacing="0"/>
        <w:ind w:left="101"/>
        <w:rPr>
          <w:rFonts w:eastAsia="Times New Roman"/>
          <w:b/>
          <w:bCs/>
          <w:spacing w:val="31"/>
        </w:rPr>
      </w:pPr>
    </w:p>
    <w:p w14:paraId="44CB7C07" w14:textId="77777777" w:rsidR="007D0E79" w:rsidRDefault="002B6D3F" w:rsidP="007D0E79">
      <w:pPr>
        <w:shd w:val="clear" w:color="auto" w:fill="FFFFFF"/>
        <w:spacing w:before="0" w:beforeAutospacing="0"/>
        <w:ind w:left="101"/>
        <w:rPr>
          <w:rFonts w:eastAsia="Times New Roman"/>
          <w:b/>
          <w:bCs/>
          <w:spacing w:val="31"/>
        </w:rPr>
      </w:pPr>
      <w:r>
        <w:rPr>
          <w:rFonts w:eastAsia="Times New Roman"/>
          <w:b/>
          <w:bCs/>
          <w:spacing w:val="31"/>
        </w:rPr>
        <w:t>ПОСТАНОВЛЕНИЕ</w:t>
      </w:r>
    </w:p>
    <w:p w14:paraId="4D61F887" w14:textId="77777777" w:rsidR="007D0E79" w:rsidRDefault="007D0E79" w:rsidP="007D0E79">
      <w:pPr>
        <w:shd w:val="clear" w:color="auto" w:fill="FFFFFF"/>
        <w:spacing w:before="0" w:beforeAutospacing="0"/>
        <w:ind w:left="101"/>
        <w:rPr>
          <w:rFonts w:eastAsia="Times New Roman"/>
          <w:b/>
          <w:bCs/>
          <w:spacing w:val="31"/>
        </w:rPr>
      </w:pPr>
    </w:p>
    <w:p w14:paraId="428820AB" w14:textId="77777777" w:rsidR="007D0E79" w:rsidRPr="00484EF4" w:rsidRDefault="007D0E79" w:rsidP="00783039">
      <w:pPr>
        <w:shd w:val="clear" w:color="auto" w:fill="FFFFFF"/>
        <w:tabs>
          <w:tab w:val="left" w:pos="4502"/>
        </w:tabs>
        <w:spacing w:before="0" w:beforeAutospacing="0"/>
        <w:ind w:left="10" w:hanging="577"/>
        <w:jc w:val="both"/>
      </w:pPr>
      <w:r w:rsidRPr="00CF69AD">
        <w:rPr>
          <w:rFonts w:eastAsia="Times New Roman"/>
          <w:b/>
          <w:bCs/>
          <w:spacing w:val="-8"/>
        </w:rPr>
        <w:t xml:space="preserve">От </w:t>
      </w:r>
      <w:r w:rsidR="00CA65E4" w:rsidRPr="00CF69AD">
        <w:rPr>
          <w:rFonts w:eastAsia="Times New Roman"/>
          <w:b/>
          <w:bCs/>
          <w:spacing w:val="-8"/>
        </w:rPr>
        <w:t>«</w:t>
      </w:r>
      <w:r w:rsidR="008139AA">
        <w:rPr>
          <w:rFonts w:eastAsia="Times New Roman"/>
          <w:b/>
          <w:bCs/>
          <w:spacing w:val="-8"/>
        </w:rPr>
        <w:t xml:space="preserve"> </w:t>
      </w:r>
      <w:r w:rsidR="006665A8">
        <w:rPr>
          <w:rFonts w:eastAsia="Times New Roman"/>
          <w:b/>
          <w:bCs/>
          <w:spacing w:val="-8"/>
        </w:rPr>
        <w:t>2</w:t>
      </w:r>
      <w:r w:rsidR="00F756E5">
        <w:rPr>
          <w:rFonts w:eastAsia="Times New Roman"/>
          <w:b/>
          <w:bCs/>
          <w:spacing w:val="-8"/>
        </w:rPr>
        <w:t>0</w:t>
      </w:r>
      <w:r w:rsidR="00BF0250" w:rsidRPr="00CF69AD">
        <w:rPr>
          <w:rFonts w:eastAsia="Times New Roman"/>
          <w:b/>
          <w:bCs/>
          <w:spacing w:val="-8"/>
        </w:rPr>
        <w:t xml:space="preserve"> </w:t>
      </w:r>
      <w:r w:rsidR="00CA65E4" w:rsidRPr="00CF69AD">
        <w:rPr>
          <w:rFonts w:eastAsia="Times New Roman"/>
          <w:b/>
          <w:bCs/>
          <w:spacing w:val="-8"/>
        </w:rPr>
        <w:t>»</w:t>
      </w:r>
      <w:r w:rsidR="00BF0250" w:rsidRPr="00CF69AD">
        <w:rPr>
          <w:rFonts w:eastAsia="Times New Roman"/>
          <w:b/>
          <w:bCs/>
          <w:spacing w:val="-8"/>
        </w:rPr>
        <w:t xml:space="preserve">   </w:t>
      </w:r>
      <w:r w:rsidR="00F756E5">
        <w:rPr>
          <w:rFonts w:eastAsia="Times New Roman"/>
          <w:b/>
          <w:bCs/>
          <w:spacing w:val="-8"/>
        </w:rPr>
        <w:t>декабря</w:t>
      </w:r>
      <w:r w:rsidR="00CF69AD" w:rsidRPr="00CF69AD">
        <w:rPr>
          <w:rFonts w:eastAsia="Times New Roman"/>
          <w:b/>
          <w:bCs/>
          <w:spacing w:val="-8"/>
        </w:rPr>
        <w:t xml:space="preserve"> </w:t>
      </w:r>
      <w:r w:rsidRPr="00CF69AD">
        <w:rPr>
          <w:rFonts w:eastAsia="Times New Roman"/>
          <w:b/>
          <w:bCs/>
          <w:spacing w:val="-8"/>
        </w:rPr>
        <w:t xml:space="preserve"> 20</w:t>
      </w:r>
      <w:r w:rsidR="006665A8">
        <w:rPr>
          <w:rFonts w:eastAsia="Times New Roman"/>
          <w:b/>
          <w:bCs/>
          <w:spacing w:val="-8"/>
        </w:rPr>
        <w:t>21</w:t>
      </w:r>
      <w:r w:rsidRPr="00CF69AD">
        <w:rPr>
          <w:rFonts w:eastAsia="Times New Roman"/>
          <w:b/>
          <w:bCs/>
          <w:spacing w:val="-8"/>
        </w:rPr>
        <w:t xml:space="preserve"> года</w:t>
      </w:r>
      <w:r>
        <w:rPr>
          <w:rFonts w:eastAsia="Times New Roman"/>
          <w:b/>
          <w:bCs/>
        </w:rPr>
        <w:tab/>
      </w:r>
      <w:r w:rsidRPr="008139AA">
        <w:rPr>
          <w:rFonts w:eastAsia="Times New Roman"/>
          <w:b/>
          <w:bCs/>
        </w:rPr>
        <w:t xml:space="preserve">№ </w:t>
      </w:r>
      <w:r w:rsidR="00BF0250" w:rsidRPr="008139AA">
        <w:rPr>
          <w:rFonts w:eastAsia="Times New Roman"/>
          <w:b/>
          <w:bCs/>
        </w:rPr>
        <w:t xml:space="preserve"> </w:t>
      </w:r>
      <w:r w:rsidR="008139AA" w:rsidRPr="008139AA">
        <w:rPr>
          <w:rFonts w:eastAsia="Times New Roman"/>
          <w:b/>
          <w:bCs/>
        </w:rPr>
        <w:t>3</w:t>
      </w:r>
      <w:r w:rsidR="00F756E5">
        <w:rPr>
          <w:rFonts w:eastAsia="Times New Roman"/>
          <w:b/>
          <w:bCs/>
        </w:rPr>
        <w:t>62</w:t>
      </w:r>
    </w:p>
    <w:tbl>
      <w:tblPr>
        <w:tblStyle w:val="a5"/>
        <w:tblW w:w="102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6"/>
      </w:tblGrid>
      <w:tr w:rsidR="008B329D" w14:paraId="1D6FB444" w14:textId="77777777" w:rsidTr="008B329D">
        <w:tc>
          <w:tcPr>
            <w:tcW w:w="5495" w:type="dxa"/>
          </w:tcPr>
          <w:p w14:paraId="7B5A20DA" w14:textId="77777777" w:rsidR="008B329D" w:rsidRDefault="008B329D" w:rsidP="008B329D">
            <w:pPr>
              <w:pStyle w:val="ConsPlusTitle"/>
              <w:jc w:val="both"/>
              <w:rPr>
                <w:rFonts w:ascii="Times New Roman" w:hAnsi="Times New Roman" w:cs="Times New Roman"/>
                <w:b w:val="0"/>
              </w:rPr>
            </w:pPr>
          </w:p>
          <w:p w14:paraId="4BAB3824" w14:textId="77777777" w:rsidR="008B329D" w:rsidRPr="008B329D" w:rsidRDefault="008B329D" w:rsidP="008B329D">
            <w:pPr>
              <w:pStyle w:val="ConsPlusTitle"/>
              <w:jc w:val="both"/>
              <w:rPr>
                <w:rFonts w:ascii="Times New Roman" w:hAnsi="Times New Roman" w:cs="Times New Roman"/>
                <w:b w:val="0"/>
              </w:rPr>
            </w:pPr>
            <w:r w:rsidRPr="008B329D">
              <w:rPr>
                <w:rFonts w:ascii="Times New Roman" w:hAnsi="Times New Roman" w:cs="Times New Roman"/>
                <w:b w:val="0"/>
              </w:rPr>
              <w:t>Об определении органа, уполномоченного на определение</w:t>
            </w:r>
            <w:r>
              <w:rPr>
                <w:rFonts w:ascii="Times New Roman" w:hAnsi="Times New Roman" w:cs="Times New Roman"/>
                <w:b w:val="0"/>
              </w:rPr>
              <w:t xml:space="preserve"> </w:t>
            </w:r>
            <w:r w:rsidRPr="008B329D">
              <w:rPr>
                <w:rFonts w:ascii="Times New Roman" w:hAnsi="Times New Roman" w:cs="Times New Roman"/>
                <w:b w:val="0"/>
              </w:rPr>
              <w:t>Поставщиков (подрядчиков, исполнителей) для заказчик</w:t>
            </w:r>
            <w:r>
              <w:rPr>
                <w:rFonts w:ascii="Times New Roman" w:hAnsi="Times New Roman" w:cs="Times New Roman"/>
                <w:b w:val="0"/>
              </w:rPr>
              <w:t>а п</w:t>
            </w:r>
            <w:r w:rsidRPr="008B329D">
              <w:rPr>
                <w:rFonts w:ascii="Times New Roman" w:hAnsi="Times New Roman" w:cs="Times New Roman"/>
                <w:b w:val="0"/>
              </w:rPr>
              <w:t>ри закупке товаров, работ, услуг для обеспечения</w:t>
            </w:r>
            <w:r>
              <w:rPr>
                <w:rFonts w:ascii="Times New Roman" w:hAnsi="Times New Roman" w:cs="Times New Roman"/>
                <w:b w:val="0"/>
              </w:rPr>
              <w:t xml:space="preserve"> м</w:t>
            </w:r>
            <w:r w:rsidRPr="008B329D">
              <w:rPr>
                <w:rFonts w:ascii="Times New Roman" w:hAnsi="Times New Roman" w:cs="Times New Roman"/>
                <w:b w:val="0"/>
              </w:rPr>
              <w:t>униципальных нужд</w:t>
            </w:r>
            <w:r>
              <w:rPr>
                <w:rFonts w:ascii="Times New Roman" w:hAnsi="Times New Roman" w:cs="Times New Roman"/>
                <w:b w:val="0"/>
              </w:rPr>
              <w:t xml:space="preserve"> администрации МО Громовское сельское поселение</w:t>
            </w:r>
          </w:p>
          <w:p w14:paraId="02959B1E" w14:textId="77777777" w:rsidR="008B329D" w:rsidRDefault="008B329D" w:rsidP="00783039">
            <w:pPr>
              <w:spacing w:beforeAutospacing="0" w:line="341" w:lineRule="exact"/>
              <w:ind w:left="0" w:right="4147"/>
              <w:jc w:val="both"/>
            </w:pPr>
          </w:p>
        </w:tc>
        <w:tc>
          <w:tcPr>
            <w:tcW w:w="4786" w:type="dxa"/>
          </w:tcPr>
          <w:p w14:paraId="406C7FCD" w14:textId="77777777" w:rsidR="008B329D" w:rsidRDefault="008B329D" w:rsidP="00783039">
            <w:pPr>
              <w:spacing w:beforeAutospacing="0" w:line="341" w:lineRule="exact"/>
              <w:ind w:left="0" w:right="4147"/>
              <w:jc w:val="both"/>
            </w:pPr>
          </w:p>
        </w:tc>
      </w:tr>
    </w:tbl>
    <w:p w14:paraId="6163688C" w14:textId="77777777" w:rsidR="00783039" w:rsidRDefault="00783039" w:rsidP="00783039">
      <w:pPr>
        <w:shd w:val="clear" w:color="auto" w:fill="FFFFFF"/>
        <w:spacing w:before="0" w:beforeAutospacing="0" w:line="341" w:lineRule="exact"/>
        <w:ind w:right="4147"/>
        <w:jc w:val="both"/>
      </w:pPr>
    </w:p>
    <w:p w14:paraId="3DAEA684" w14:textId="77777777" w:rsidR="008B329D" w:rsidRDefault="008B329D" w:rsidP="008B329D">
      <w:pPr>
        <w:pStyle w:val="ConsPlusNormal"/>
        <w:ind w:left="-567"/>
        <w:jc w:val="both"/>
      </w:pPr>
      <w:r>
        <w:t>В соответствии с Уставом муниципального образования Громовское сельское поселение муниципального образования Приозерский муниципальный район Ленинградской области, в целях приведения процедур закупок товаров, работ, услуг для обеспечения муниципальных нужд в соответствие с правовыми нормами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7036DFC1" w14:textId="77777777" w:rsidR="008B329D" w:rsidRDefault="008B329D" w:rsidP="008B329D">
      <w:pPr>
        <w:pStyle w:val="ConsPlusNormal"/>
        <w:ind w:left="-567"/>
        <w:jc w:val="both"/>
      </w:pPr>
      <w:r w:rsidRPr="008B329D">
        <w:rPr>
          <w:b/>
        </w:rPr>
        <w:t>ПОСТАНОВЛЯЕТ</w:t>
      </w:r>
      <w:r>
        <w:t>:</w:t>
      </w:r>
    </w:p>
    <w:p w14:paraId="0432EC19" w14:textId="77777777" w:rsidR="008B329D" w:rsidRDefault="008B329D" w:rsidP="008B329D">
      <w:pPr>
        <w:pStyle w:val="ConsPlusNormal"/>
        <w:ind w:left="-567" w:firstLine="567"/>
        <w:jc w:val="both"/>
      </w:pPr>
      <w:r>
        <w:t>1. Определить администрацию муниципального образования Громовское сельское поселение, как уполномоченный орган на определение поставщиков (подрядчиков, исполнителей) для заказчиков при закупке товаров, работ, услуг для обеспечения муниципальных нужд администрации муниципального образования Громовское сельское поселение при использовании таких способов, как открытый конкурс в электронной форме или открытый аукцион в электронной форме.</w:t>
      </w:r>
    </w:p>
    <w:p w14:paraId="30982DA9" w14:textId="77777777" w:rsidR="008B329D" w:rsidRDefault="008B329D" w:rsidP="008B329D">
      <w:pPr>
        <w:pStyle w:val="ConsPlusNormal"/>
        <w:ind w:left="-567" w:firstLine="567"/>
        <w:jc w:val="both"/>
      </w:pPr>
      <w:r>
        <w:t xml:space="preserve">2. Утвердить </w:t>
      </w:r>
      <w:hyperlink w:anchor="Par31" w:tooltip="ПОЛОЖЕНИЕ" w:history="1">
        <w:r>
          <w:rPr>
            <w:color w:val="0000FF"/>
          </w:rPr>
          <w:t>Положение</w:t>
        </w:r>
      </w:hyperlink>
      <w:r>
        <w:t xml:space="preserve"> о порядке взаимодействия заказчиков и органа, уполномоченного на определение поставщиков (подрядчиков, исполнителей) для заказчиков при закупке товаров, работ, услуг для обеспечения муниципальных нужд администрации муниципального образования Громовское сельское поселение, согласно приложению.</w:t>
      </w:r>
    </w:p>
    <w:p w14:paraId="591C772C" w14:textId="77777777" w:rsidR="00A16148" w:rsidRDefault="008B329D" w:rsidP="008B329D">
      <w:pPr>
        <w:widowControl w:val="0"/>
        <w:autoSpaceDE w:val="0"/>
        <w:autoSpaceDN w:val="0"/>
        <w:adjustRightInd w:val="0"/>
        <w:spacing w:before="0" w:beforeAutospacing="0"/>
        <w:ind w:firstLine="567"/>
        <w:jc w:val="both"/>
      </w:pPr>
      <w:r>
        <w:t>3</w:t>
      </w:r>
      <w:r w:rsidR="00A16148">
        <w:t xml:space="preserve">. </w:t>
      </w:r>
      <w:r w:rsidR="00D47F27">
        <w:t>Опубликовать настоящее</w:t>
      </w:r>
      <w:r w:rsidR="0013046F">
        <w:t xml:space="preserve"> постановление в порядке, установленном для официального опубликования муниципальных правовых актов в </w:t>
      </w:r>
      <w:r w:rsidR="007F2170">
        <w:t>средствах массовой информации</w:t>
      </w:r>
      <w:r w:rsidR="0013046F">
        <w:t xml:space="preserve"> и разместить на официальном сайте администрации муниципального образования Громовское сельское поселение.</w:t>
      </w:r>
    </w:p>
    <w:p w14:paraId="3414B777" w14:textId="77777777" w:rsidR="00A16148" w:rsidRDefault="008B329D" w:rsidP="008B329D">
      <w:pPr>
        <w:widowControl w:val="0"/>
        <w:autoSpaceDE w:val="0"/>
        <w:autoSpaceDN w:val="0"/>
        <w:adjustRightInd w:val="0"/>
        <w:spacing w:before="0" w:beforeAutospacing="0"/>
        <w:ind w:firstLine="567"/>
        <w:jc w:val="both"/>
      </w:pPr>
      <w:r>
        <w:t>4</w:t>
      </w:r>
      <w:r w:rsidR="00A16148">
        <w:t xml:space="preserve">. Контроль за исполнением </w:t>
      </w:r>
      <w:r w:rsidR="008139AA">
        <w:t xml:space="preserve">настоящего </w:t>
      </w:r>
      <w:r w:rsidR="009E287E">
        <w:t>постановления</w:t>
      </w:r>
      <w:r w:rsidR="00A16148">
        <w:t xml:space="preserve"> оставляю за собой.</w:t>
      </w:r>
    </w:p>
    <w:p w14:paraId="19CF19F6" w14:textId="77777777" w:rsidR="00A16148" w:rsidRDefault="00A16148" w:rsidP="008B329D">
      <w:pPr>
        <w:widowControl w:val="0"/>
        <w:autoSpaceDE w:val="0"/>
        <w:autoSpaceDN w:val="0"/>
        <w:adjustRightInd w:val="0"/>
        <w:spacing w:before="0" w:beforeAutospacing="0"/>
        <w:ind w:firstLine="567"/>
        <w:jc w:val="both"/>
      </w:pPr>
    </w:p>
    <w:p w14:paraId="3923C204" w14:textId="77777777" w:rsidR="00483A29" w:rsidRDefault="00483A29" w:rsidP="009E287E">
      <w:pPr>
        <w:widowControl w:val="0"/>
        <w:autoSpaceDE w:val="0"/>
        <w:autoSpaceDN w:val="0"/>
        <w:adjustRightInd w:val="0"/>
        <w:spacing w:before="0" w:beforeAutospacing="0"/>
        <w:jc w:val="both"/>
      </w:pPr>
    </w:p>
    <w:p w14:paraId="2BD6F084" w14:textId="77777777" w:rsidR="00483A29" w:rsidRDefault="00483A29" w:rsidP="009E287E">
      <w:pPr>
        <w:widowControl w:val="0"/>
        <w:autoSpaceDE w:val="0"/>
        <w:autoSpaceDN w:val="0"/>
        <w:adjustRightInd w:val="0"/>
        <w:spacing w:before="0" w:beforeAutospacing="0"/>
        <w:jc w:val="both"/>
      </w:pPr>
    </w:p>
    <w:p w14:paraId="6FD5C25B" w14:textId="77777777" w:rsidR="009E287E" w:rsidRDefault="009E287E" w:rsidP="009E287E">
      <w:pPr>
        <w:widowControl w:val="0"/>
        <w:autoSpaceDE w:val="0"/>
        <w:autoSpaceDN w:val="0"/>
        <w:adjustRightInd w:val="0"/>
        <w:spacing w:before="0" w:beforeAutospacing="0"/>
        <w:jc w:val="both"/>
      </w:pPr>
      <w:r>
        <w:t>Глава администрации МО</w:t>
      </w:r>
    </w:p>
    <w:p w14:paraId="768E050E" w14:textId="77777777" w:rsidR="004A4794" w:rsidRDefault="009E287E" w:rsidP="004A4794">
      <w:pPr>
        <w:widowControl w:val="0"/>
        <w:autoSpaceDE w:val="0"/>
        <w:autoSpaceDN w:val="0"/>
        <w:adjustRightInd w:val="0"/>
        <w:spacing w:before="0" w:beforeAutospacing="0"/>
        <w:jc w:val="both"/>
      </w:pPr>
      <w:r>
        <w:t>Громовское сельское поселение</w:t>
      </w:r>
      <w:r>
        <w:tab/>
      </w:r>
      <w:r>
        <w:tab/>
      </w:r>
      <w:r>
        <w:tab/>
      </w:r>
      <w:r>
        <w:tab/>
      </w:r>
      <w:r>
        <w:tab/>
      </w:r>
      <w:r w:rsidR="0029753F">
        <w:t>А.П.Кутузов</w:t>
      </w:r>
    </w:p>
    <w:p w14:paraId="4164EEC9" w14:textId="77777777" w:rsidR="008139AA" w:rsidRDefault="008139AA" w:rsidP="004A4794">
      <w:pPr>
        <w:widowControl w:val="0"/>
        <w:autoSpaceDE w:val="0"/>
        <w:autoSpaceDN w:val="0"/>
        <w:adjustRightInd w:val="0"/>
        <w:spacing w:before="0" w:beforeAutospacing="0"/>
        <w:jc w:val="right"/>
      </w:pPr>
    </w:p>
    <w:p w14:paraId="582962DE" w14:textId="77777777" w:rsidR="00483A29" w:rsidRDefault="00483A29" w:rsidP="008139AA">
      <w:pPr>
        <w:widowControl w:val="0"/>
        <w:autoSpaceDE w:val="0"/>
        <w:autoSpaceDN w:val="0"/>
        <w:adjustRightInd w:val="0"/>
        <w:spacing w:before="0" w:beforeAutospacing="0"/>
        <w:jc w:val="left"/>
        <w:rPr>
          <w:sz w:val="16"/>
          <w:szCs w:val="16"/>
        </w:rPr>
      </w:pPr>
    </w:p>
    <w:p w14:paraId="46C2D449" w14:textId="77777777" w:rsidR="00483A29" w:rsidRDefault="00483A29" w:rsidP="008139AA">
      <w:pPr>
        <w:widowControl w:val="0"/>
        <w:autoSpaceDE w:val="0"/>
        <w:autoSpaceDN w:val="0"/>
        <w:adjustRightInd w:val="0"/>
        <w:spacing w:before="0" w:beforeAutospacing="0"/>
        <w:jc w:val="left"/>
        <w:rPr>
          <w:sz w:val="16"/>
          <w:szCs w:val="16"/>
        </w:rPr>
      </w:pPr>
    </w:p>
    <w:p w14:paraId="3B56D51A" w14:textId="77777777" w:rsidR="008139AA" w:rsidRPr="008139AA" w:rsidRDefault="008139AA" w:rsidP="008139AA">
      <w:pPr>
        <w:widowControl w:val="0"/>
        <w:autoSpaceDE w:val="0"/>
        <w:autoSpaceDN w:val="0"/>
        <w:adjustRightInd w:val="0"/>
        <w:spacing w:before="0" w:beforeAutospacing="0"/>
        <w:jc w:val="left"/>
        <w:rPr>
          <w:sz w:val="16"/>
          <w:szCs w:val="16"/>
        </w:rPr>
      </w:pPr>
      <w:r w:rsidRPr="008139AA">
        <w:rPr>
          <w:sz w:val="16"/>
          <w:szCs w:val="16"/>
        </w:rPr>
        <w:t>Исполнитель: Князева А.Н. тел. (81379) 99-466</w:t>
      </w:r>
    </w:p>
    <w:p w14:paraId="0D3A2575" w14:textId="77777777" w:rsidR="008139AA" w:rsidRPr="008139AA" w:rsidRDefault="008139AA" w:rsidP="008139AA">
      <w:pPr>
        <w:widowControl w:val="0"/>
        <w:autoSpaceDE w:val="0"/>
        <w:autoSpaceDN w:val="0"/>
        <w:adjustRightInd w:val="0"/>
        <w:spacing w:before="0" w:beforeAutospacing="0"/>
        <w:jc w:val="left"/>
        <w:rPr>
          <w:sz w:val="16"/>
          <w:szCs w:val="16"/>
        </w:rPr>
      </w:pPr>
      <w:r w:rsidRPr="008139AA">
        <w:rPr>
          <w:sz w:val="16"/>
          <w:szCs w:val="16"/>
        </w:rPr>
        <w:t>Разослано: дело-2, бухгалтерия-1</w:t>
      </w:r>
    </w:p>
    <w:p w14:paraId="0ABBB945" w14:textId="77777777" w:rsidR="008B329D" w:rsidRPr="00480EE0" w:rsidRDefault="008B329D" w:rsidP="008B329D">
      <w:pPr>
        <w:pStyle w:val="ConsPlusTitle"/>
        <w:jc w:val="center"/>
        <w:rPr>
          <w:rFonts w:ascii="Times New Roman" w:hAnsi="Times New Roman" w:cs="Times New Roman"/>
        </w:rPr>
      </w:pPr>
      <w:r w:rsidRPr="00480EE0">
        <w:rPr>
          <w:rFonts w:ascii="Times New Roman" w:hAnsi="Times New Roman" w:cs="Times New Roman"/>
        </w:rPr>
        <w:lastRenderedPageBreak/>
        <w:t>ПОЛОЖЕНИЕ</w:t>
      </w:r>
    </w:p>
    <w:p w14:paraId="5EBF55A5" w14:textId="77777777" w:rsidR="008B329D" w:rsidRPr="00480EE0" w:rsidRDefault="008B329D" w:rsidP="008B329D">
      <w:pPr>
        <w:pStyle w:val="ConsPlusTitle"/>
        <w:jc w:val="center"/>
        <w:rPr>
          <w:rFonts w:ascii="Times New Roman" w:hAnsi="Times New Roman" w:cs="Times New Roman"/>
        </w:rPr>
      </w:pPr>
      <w:r w:rsidRPr="00480EE0">
        <w:rPr>
          <w:rFonts w:ascii="Times New Roman" w:hAnsi="Times New Roman" w:cs="Times New Roman"/>
        </w:rPr>
        <w:t>О ПОРЯДКЕ ВЗАИМОДЕЙСТВИЯ ЗАКАЗЧИК</w:t>
      </w:r>
      <w:r>
        <w:rPr>
          <w:rFonts w:ascii="Times New Roman" w:hAnsi="Times New Roman" w:cs="Times New Roman"/>
        </w:rPr>
        <w:t>А</w:t>
      </w:r>
      <w:r w:rsidRPr="00480EE0">
        <w:rPr>
          <w:rFonts w:ascii="Times New Roman" w:hAnsi="Times New Roman" w:cs="Times New Roman"/>
        </w:rPr>
        <w:t xml:space="preserve"> И ОРГАНА,</w:t>
      </w:r>
    </w:p>
    <w:p w14:paraId="6D458304" w14:textId="77777777" w:rsidR="008B329D" w:rsidRPr="00480EE0" w:rsidRDefault="008B329D" w:rsidP="008B329D">
      <w:pPr>
        <w:pStyle w:val="ConsPlusTitle"/>
        <w:jc w:val="center"/>
        <w:rPr>
          <w:rFonts w:ascii="Times New Roman" w:hAnsi="Times New Roman" w:cs="Times New Roman"/>
        </w:rPr>
      </w:pPr>
      <w:r w:rsidRPr="00480EE0">
        <w:rPr>
          <w:rFonts w:ascii="Times New Roman" w:hAnsi="Times New Roman" w:cs="Times New Roman"/>
        </w:rPr>
        <w:t>УПОЛНОМОЧЕННОГО НА ОПРЕДЕЛЕНИЕ ПОСТАВЩИКОВ (ПОДРЯДЧИКОВ,</w:t>
      </w:r>
    </w:p>
    <w:p w14:paraId="1EC015C2" w14:textId="77777777" w:rsidR="008B329D" w:rsidRPr="00480EE0" w:rsidRDefault="008B329D" w:rsidP="008B329D">
      <w:pPr>
        <w:pStyle w:val="ConsPlusTitle"/>
        <w:jc w:val="center"/>
        <w:rPr>
          <w:rFonts w:ascii="Times New Roman" w:hAnsi="Times New Roman" w:cs="Times New Roman"/>
        </w:rPr>
      </w:pPr>
      <w:r w:rsidRPr="00480EE0">
        <w:rPr>
          <w:rFonts w:ascii="Times New Roman" w:hAnsi="Times New Roman" w:cs="Times New Roman"/>
        </w:rPr>
        <w:t>ИСПОЛНИТЕЛЕЙ) ДЛЯ ЗАКАЗЧИК</w:t>
      </w:r>
      <w:r>
        <w:rPr>
          <w:rFonts w:ascii="Times New Roman" w:hAnsi="Times New Roman" w:cs="Times New Roman"/>
        </w:rPr>
        <w:t>А</w:t>
      </w:r>
      <w:r w:rsidRPr="00480EE0">
        <w:rPr>
          <w:rFonts w:ascii="Times New Roman" w:hAnsi="Times New Roman" w:cs="Times New Roman"/>
        </w:rPr>
        <w:t xml:space="preserve"> ПРИ ЗАКУПКЕ ТОВАРОВ, РАБОТ,</w:t>
      </w:r>
    </w:p>
    <w:p w14:paraId="4A0F7D21" w14:textId="77777777" w:rsidR="008B329D" w:rsidRPr="00480EE0" w:rsidRDefault="008B329D" w:rsidP="008B329D">
      <w:pPr>
        <w:pStyle w:val="ConsPlusTitle"/>
        <w:jc w:val="center"/>
        <w:rPr>
          <w:rFonts w:ascii="Times New Roman" w:hAnsi="Times New Roman" w:cs="Times New Roman"/>
        </w:rPr>
      </w:pPr>
      <w:r w:rsidRPr="00480EE0">
        <w:rPr>
          <w:rFonts w:ascii="Times New Roman" w:hAnsi="Times New Roman" w:cs="Times New Roman"/>
        </w:rPr>
        <w:t xml:space="preserve">УСЛУГ ДЛЯ ОБЕСПЕЧЕНИЯ МУНИЦИПАЛЬНЫХ НУЖД </w:t>
      </w:r>
      <w:r w:rsidRPr="00480EE0">
        <w:rPr>
          <w:rFonts w:ascii="Times New Roman" w:hAnsi="Times New Roman" w:cs="Times New Roman"/>
          <w:caps/>
        </w:rPr>
        <w:t xml:space="preserve">муниципального образования Громовское сельское поселение муниципального образования Приозерский муниципальный район </w:t>
      </w:r>
      <w:bookmarkStart w:id="0" w:name="Par44"/>
      <w:bookmarkEnd w:id="0"/>
      <w:r w:rsidRPr="00480EE0">
        <w:rPr>
          <w:rFonts w:ascii="Times New Roman" w:hAnsi="Times New Roman" w:cs="Times New Roman"/>
          <w:caps/>
        </w:rPr>
        <w:t>Ленинградской области</w:t>
      </w:r>
    </w:p>
    <w:p w14:paraId="4F404A08" w14:textId="77777777" w:rsidR="008B329D" w:rsidRPr="00480EE0" w:rsidRDefault="008B329D" w:rsidP="008B329D">
      <w:pPr>
        <w:pStyle w:val="ConsPlusNormal"/>
        <w:jc w:val="both"/>
      </w:pPr>
    </w:p>
    <w:p w14:paraId="7064F616" w14:textId="77777777" w:rsidR="008B329D" w:rsidRPr="00480EE0" w:rsidRDefault="008B329D" w:rsidP="008B329D">
      <w:pPr>
        <w:pStyle w:val="ConsPlusTitle"/>
        <w:jc w:val="center"/>
        <w:outlineLvl w:val="1"/>
        <w:rPr>
          <w:rFonts w:ascii="Times New Roman" w:hAnsi="Times New Roman" w:cs="Times New Roman"/>
        </w:rPr>
      </w:pPr>
      <w:r w:rsidRPr="00480EE0">
        <w:rPr>
          <w:rFonts w:ascii="Times New Roman" w:hAnsi="Times New Roman" w:cs="Times New Roman"/>
        </w:rPr>
        <w:t>1. Сфера применения Положения о порядке взаимодействия</w:t>
      </w:r>
    </w:p>
    <w:p w14:paraId="6C419A62" w14:textId="77777777" w:rsidR="008B329D" w:rsidRPr="00480EE0" w:rsidRDefault="008B329D" w:rsidP="008B329D">
      <w:pPr>
        <w:pStyle w:val="ConsPlusTitle"/>
        <w:jc w:val="center"/>
        <w:rPr>
          <w:rFonts w:ascii="Times New Roman" w:hAnsi="Times New Roman" w:cs="Times New Roman"/>
        </w:rPr>
      </w:pPr>
      <w:r w:rsidRPr="00480EE0">
        <w:rPr>
          <w:rFonts w:ascii="Times New Roman" w:hAnsi="Times New Roman" w:cs="Times New Roman"/>
        </w:rPr>
        <w:t>заказчиков и органа, уполномоченного на определение</w:t>
      </w:r>
    </w:p>
    <w:p w14:paraId="2BCC8D20" w14:textId="77777777" w:rsidR="008B329D" w:rsidRPr="00480EE0" w:rsidRDefault="008B329D" w:rsidP="008B329D">
      <w:pPr>
        <w:pStyle w:val="ConsPlusTitle"/>
        <w:jc w:val="center"/>
        <w:rPr>
          <w:rFonts w:ascii="Times New Roman" w:hAnsi="Times New Roman" w:cs="Times New Roman"/>
        </w:rPr>
      </w:pPr>
      <w:r w:rsidRPr="00480EE0">
        <w:rPr>
          <w:rFonts w:ascii="Times New Roman" w:hAnsi="Times New Roman" w:cs="Times New Roman"/>
        </w:rPr>
        <w:t>поставщиков (подрядчиков, исполнителей) для заказчиков</w:t>
      </w:r>
    </w:p>
    <w:p w14:paraId="614ED146" w14:textId="77777777" w:rsidR="008B329D" w:rsidRPr="00480EE0" w:rsidRDefault="008B329D" w:rsidP="008B329D">
      <w:pPr>
        <w:pStyle w:val="ConsPlusTitle"/>
        <w:jc w:val="center"/>
        <w:rPr>
          <w:rFonts w:ascii="Times New Roman" w:hAnsi="Times New Roman" w:cs="Times New Roman"/>
        </w:rPr>
      </w:pPr>
      <w:r w:rsidRPr="00480EE0">
        <w:rPr>
          <w:rFonts w:ascii="Times New Roman" w:hAnsi="Times New Roman" w:cs="Times New Roman"/>
        </w:rPr>
        <w:t>при закупке товаров, работ, услуг для обеспечения</w:t>
      </w:r>
    </w:p>
    <w:p w14:paraId="27BF63AA" w14:textId="77777777" w:rsidR="008B329D" w:rsidRPr="00480EE0" w:rsidRDefault="008B329D" w:rsidP="008B329D">
      <w:pPr>
        <w:pStyle w:val="ConsPlusTitle"/>
        <w:jc w:val="center"/>
        <w:rPr>
          <w:rFonts w:ascii="Times New Roman" w:hAnsi="Times New Roman" w:cs="Times New Roman"/>
        </w:rPr>
      </w:pPr>
      <w:r w:rsidRPr="00480EE0">
        <w:rPr>
          <w:rFonts w:ascii="Times New Roman" w:hAnsi="Times New Roman" w:cs="Times New Roman"/>
        </w:rPr>
        <w:t>муниципальных нужд муниципального образования Громовское сельское поселение муниципального образования Приозерский муниципальный район Ленинградской области</w:t>
      </w:r>
    </w:p>
    <w:p w14:paraId="745F468C" w14:textId="77777777" w:rsidR="008B329D" w:rsidRDefault="008B329D" w:rsidP="008B329D">
      <w:pPr>
        <w:pStyle w:val="ConsPlusNormal"/>
        <w:jc w:val="both"/>
      </w:pPr>
    </w:p>
    <w:p w14:paraId="0622683E" w14:textId="77777777" w:rsidR="008B329D" w:rsidRDefault="008B329D" w:rsidP="008B329D">
      <w:pPr>
        <w:pStyle w:val="ConsPlusNormal"/>
        <w:ind w:firstLine="540"/>
        <w:jc w:val="both"/>
      </w:pPr>
      <w:r>
        <w:t xml:space="preserve">1.1. Настоящее Положение о порядке взаимодействия заказчиков и органа, уполномоченного на определение поставщиков (подрядчиков, исполнителей) для заказчиков при закупке товаров, работ, услуг для обеспечения муниципальных нужд </w:t>
      </w:r>
      <w:r w:rsidRPr="00A46CB8">
        <w:rPr>
          <w:bCs/>
        </w:rPr>
        <w:t xml:space="preserve">муниципального образования </w:t>
      </w:r>
      <w:r>
        <w:rPr>
          <w:color w:val="000000"/>
        </w:rPr>
        <w:t xml:space="preserve">Громовское сельское поселение муниципального образования  </w:t>
      </w:r>
      <w:r w:rsidRPr="00A46CB8">
        <w:rPr>
          <w:bCs/>
        </w:rPr>
        <w:t xml:space="preserve">Приозерский муниципальный район Ленинградской </w:t>
      </w:r>
      <w:proofErr w:type="spellStart"/>
      <w:r w:rsidRPr="00A46CB8">
        <w:rPr>
          <w:bCs/>
        </w:rPr>
        <w:t>област</w:t>
      </w:r>
      <w:proofErr w:type="spellEnd"/>
      <w:r>
        <w:t xml:space="preserve"> (далее - Положение, уполномоченный орган) служит целям определения порядка взаимодействия заказчиков и уполномоченного органа при определении поставщика (подрядчика, исполнителя) при закупке товаров, работ, услуг для обеспечения муниципальных нужд </w:t>
      </w:r>
      <w:r w:rsidRPr="00A46CB8">
        <w:rPr>
          <w:bCs/>
        </w:rPr>
        <w:t xml:space="preserve">муниципального образования </w:t>
      </w:r>
      <w:r>
        <w:rPr>
          <w:color w:val="000000"/>
        </w:rPr>
        <w:t xml:space="preserve">Громовское сельское поселение муниципального образования  </w:t>
      </w:r>
      <w:r w:rsidRPr="00A46CB8">
        <w:rPr>
          <w:bCs/>
        </w:rPr>
        <w:t>Приозерский муниципальный район Ленинградской област</w:t>
      </w:r>
      <w:r>
        <w:rPr>
          <w:bCs/>
        </w:rPr>
        <w:t>и</w:t>
      </w:r>
      <w:r>
        <w:t xml:space="preserve"> с использованием таких способов, как открытый конкурс в электронной форме или открытый аукцион в электронной форме.</w:t>
      </w:r>
    </w:p>
    <w:p w14:paraId="7105BDE7" w14:textId="77777777" w:rsidR="008B329D" w:rsidRDefault="008B329D" w:rsidP="008B329D">
      <w:pPr>
        <w:pStyle w:val="ConsPlusNormal"/>
        <w:jc w:val="both"/>
      </w:pPr>
    </w:p>
    <w:p w14:paraId="04534DA5" w14:textId="77777777" w:rsidR="008B329D" w:rsidRPr="00480EE0" w:rsidRDefault="008B329D" w:rsidP="008B329D">
      <w:pPr>
        <w:pStyle w:val="ConsPlusTitle"/>
        <w:jc w:val="center"/>
        <w:outlineLvl w:val="1"/>
        <w:rPr>
          <w:rFonts w:ascii="Times New Roman" w:hAnsi="Times New Roman" w:cs="Times New Roman"/>
        </w:rPr>
      </w:pPr>
      <w:r w:rsidRPr="00480EE0">
        <w:rPr>
          <w:rFonts w:ascii="Times New Roman" w:hAnsi="Times New Roman" w:cs="Times New Roman"/>
        </w:rPr>
        <w:t>2. Основные понятия</w:t>
      </w:r>
    </w:p>
    <w:p w14:paraId="0AD656D6" w14:textId="77777777" w:rsidR="008B329D" w:rsidRDefault="008B329D" w:rsidP="008B329D">
      <w:pPr>
        <w:pStyle w:val="ConsPlusNormal"/>
        <w:jc w:val="both"/>
      </w:pPr>
    </w:p>
    <w:p w14:paraId="5BCE0371" w14:textId="77777777" w:rsidR="008B329D" w:rsidRDefault="008B329D" w:rsidP="008B329D">
      <w:pPr>
        <w:pStyle w:val="ConsPlusNormal"/>
        <w:ind w:firstLine="540"/>
        <w:jc w:val="both"/>
      </w:pPr>
      <w:r>
        <w:t>2.1. В настоящем Положении используются основные понятия и их определения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14:paraId="0966ECA2" w14:textId="77777777" w:rsidR="008B329D" w:rsidRDefault="008B329D" w:rsidP="008B329D">
      <w:pPr>
        <w:pStyle w:val="ConsPlusNormal"/>
        <w:jc w:val="both"/>
      </w:pPr>
    </w:p>
    <w:p w14:paraId="4C90A984" w14:textId="77777777" w:rsidR="008B329D" w:rsidRPr="00480EE0" w:rsidRDefault="008B329D" w:rsidP="008B329D">
      <w:pPr>
        <w:pStyle w:val="ConsPlusTitle"/>
        <w:jc w:val="center"/>
        <w:outlineLvl w:val="1"/>
        <w:rPr>
          <w:rFonts w:ascii="Times New Roman" w:hAnsi="Times New Roman" w:cs="Times New Roman"/>
        </w:rPr>
      </w:pPr>
      <w:r w:rsidRPr="00480EE0">
        <w:rPr>
          <w:rFonts w:ascii="Times New Roman" w:hAnsi="Times New Roman" w:cs="Times New Roman"/>
        </w:rPr>
        <w:t>3. Порядок действия заказчиков и органа, уполномоченного</w:t>
      </w:r>
    </w:p>
    <w:p w14:paraId="64C3FC4D" w14:textId="77777777" w:rsidR="008B329D" w:rsidRPr="00480EE0" w:rsidRDefault="008B329D" w:rsidP="008B329D">
      <w:pPr>
        <w:pStyle w:val="ConsPlusTitle"/>
        <w:jc w:val="center"/>
        <w:rPr>
          <w:rFonts w:ascii="Times New Roman" w:hAnsi="Times New Roman" w:cs="Times New Roman"/>
        </w:rPr>
      </w:pPr>
      <w:r w:rsidRPr="00480EE0">
        <w:rPr>
          <w:rFonts w:ascii="Times New Roman" w:hAnsi="Times New Roman" w:cs="Times New Roman"/>
        </w:rPr>
        <w:t>на определение поставщиков (подрядчиков, исполнителей)</w:t>
      </w:r>
    </w:p>
    <w:p w14:paraId="4DB2FD86" w14:textId="77777777" w:rsidR="008B329D" w:rsidRPr="00480EE0" w:rsidRDefault="008B329D" w:rsidP="008B329D">
      <w:pPr>
        <w:pStyle w:val="ConsPlusTitle"/>
        <w:jc w:val="center"/>
        <w:rPr>
          <w:rFonts w:ascii="Times New Roman" w:hAnsi="Times New Roman" w:cs="Times New Roman"/>
        </w:rPr>
      </w:pPr>
      <w:r w:rsidRPr="00480EE0">
        <w:rPr>
          <w:rFonts w:ascii="Times New Roman" w:hAnsi="Times New Roman" w:cs="Times New Roman"/>
        </w:rPr>
        <w:t>для заказчиков при закупке товаров, работ, услуг</w:t>
      </w:r>
    </w:p>
    <w:p w14:paraId="66B4D891" w14:textId="77777777" w:rsidR="008B329D" w:rsidRPr="00480EE0" w:rsidRDefault="008B329D" w:rsidP="008B329D">
      <w:pPr>
        <w:pStyle w:val="ConsPlusTitle"/>
        <w:jc w:val="center"/>
        <w:rPr>
          <w:rFonts w:ascii="Times New Roman" w:hAnsi="Times New Roman" w:cs="Times New Roman"/>
        </w:rPr>
      </w:pPr>
      <w:r w:rsidRPr="00480EE0">
        <w:rPr>
          <w:rFonts w:ascii="Times New Roman" w:hAnsi="Times New Roman" w:cs="Times New Roman"/>
        </w:rPr>
        <w:t>для обеспечения муниципальных нужд муниципального образования Громовское сельское поселение муниципального образования Приозерский муниципальный район Ленинградской области</w:t>
      </w:r>
    </w:p>
    <w:p w14:paraId="42E5192E" w14:textId="77777777" w:rsidR="008B329D" w:rsidRDefault="008B329D" w:rsidP="008B329D">
      <w:pPr>
        <w:pStyle w:val="ConsPlusNormal"/>
        <w:jc w:val="both"/>
      </w:pPr>
    </w:p>
    <w:p w14:paraId="6A03BFC4" w14:textId="77777777" w:rsidR="008B329D" w:rsidRDefault="008B329D" w:rsidP="008B329D">
      <w:pPr>
        <w:pStyle w:val="ConsPlusNormal"/>
        <w:ind w:firstLine="540"/>
        <w:jc w:val="both"/>
      </w:pPr>
      <w:r>
        <w:t>3.1. При принятии заказчиком решения о закупке товаров, работ, услуг способом открытый конкурс в электронной форме или открытый электронный аукцион, заказчиком в соответствии с планом-графиком подается в уполномоченный орган заявка о проведении определения поставщика (подрядчика, исполнителя) (далее - заявка), содержащая следующие сведения:</w:t>
      </w:r>
    </w:p>
    <w:p w14:paraId="2CE0BC0A" w14:textId="77777777" w:rsidR="008B329D" w:rsidRDefault="008B329D" w:rsidP="008B329D">
      <w:pPr>
        <w:pStyle w:val="ConsPlusNormal"/>
        <w:spacing w:before="240"/>
        <w:ind w:firstLine="540"/>
        <w:jc w:val="both"/>
      </w:pPr>
      <w:r>
        <w:t>1) наименование, место нахождения, почтовый адрес, адрес электронной почты, номер контактного телефона, ответственное должностное лицо заказчика;</w:t>
      </w:r>
    </w:p>
    <w:p w14:paraId="449A8C72" w14:textId="77777777" w:rsidR="008B329D" w:rsidRDefault="008B329D" w:rsidP="008B329D">
      <w:pPr>
        <w:pStyle w:val="ConsPlusNormal"/>
        <w:spacing w:before="240"/>
        <w:ind w:firstLine="540"/>
        <w:jc w:val="both"/>
      </w:pPr>
      <w:r>
        <w:lastRenderedPageBreak/>
        <w:t>2) идентификационный код закупки, определенный в соответствии со статьей 23 Федерального закона N 44-ФЗ, указание на соответствующую часть статьи 15 Федерального закона N 44-ФЗ, в соответствии с которой осуществляется закупка (при осуществлении закупки в соответствии с частями 4 - 6 статьи 15 Федерального закона N 44-ФЗ);</w:t>
      </w:r>
    </w:p>
    <w:p w14:paraId="780ACFD2" w14:textId="77777777" w:rsidR="008B329D" w:rsidRDefault="008B329D" w:rsidP="008B329D">
      <w:pPr>
        <w:pStyle w:val="ConsPlusNormal"/>
        <w:spacing w:before="240"/>
        <w:ind w:firstLine="540"/>
        <w:jc w:val="both"/>
      </w:pPr>
      <w:r>
        <w:t>3) способ определения поставщика (подрядчика, исполнителя);</w:t>
      </w:r>
    </w:p>
    <w:p w14:paraId="51D3A665" w14:textId="77777777" w:rsidR="008B329D" w:rsidRDefault="008B329D" w:rsidP="008B329D">
      <w:pPr>
        <w:pStyle w:val="ConsPlusNormal"/>
        <w:spacing w:before="240"/>
        <w:ind w:firstLine="540"/>
        <w:jc w:val="both"/>
      </w:pPr>
      <w:r>
        <w:t>4) адрес в информационно-телекоммуникационной сети "Интернет" электронной площадки;</w:t>
      </w:r>
    </w:p>
    <w:p w14:paraId="3FA35B51" w14:textId="77777777" w:rsidR="008B329D" w:rsidRDefault="008B329D" w:rsidP="008B329D">
      <w:pPr>
        <w:pStyle w:val="ConsPlusNormal"/>
        <w:spacing w:before="240"/>
        <w:ind w:firstLine="540"/>
        <w:jc w:val="both"/>
      </w:pPr>
      <w:r>
        <w:t>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Федерального закона N 44-ФЗ,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78F2F81B" w14:textId="77777777" w:rsidR="008B329D" w:rsidRDefault="008B329D" w:rsidP="008B329D">
      <w:pPr>
        <w:pStyle w:val="ConsPlusNormal"/>
        <w:spacing w:before="240"/>
        <w:ind w:firstLine="540"/>
        <w:jc w:val="both"/>
      </w:pPr>
      <w:r>
        <w:t>6) информация о количестве (за исключением случая, предусмотренного частью 24 статьи 22 Федерального закона N 44-ФЗ),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14:paraId="1C25212B" w14:textId="77777777" w:rsidR="008B329D" w:rsidRDefault="008B329D" w:rsidP="008B329D">
      <w:pPr>
        <w:pStyle w:val="ConsPlusNormal"/>
        <w:spacing w:before="240"/>
        <w:ind w:firstLine="540"/>
        <w:jc w:val="both"/>
      </w:pPr>
      <w:r>
        <w:t>7) информация об объеме (за исключением случая, предусмотренного частью 24 статьи 22 Федерального закона N 44-ФЗ), о единице измерения (при наличии) и месте выполнения работы или оказания услуги;</w:t>
      </w:r>
    </w:p>
    <w:p w14:paraId="57761DC0" w14:textId="77777777" w:rsidR="008B329D" w:rsidRDefault="008B329D" w:rsidP="008B329D">
      <w:pPr>
        <w:pStyle w:val="ConsPlusNormal"/>
        <w:spacing w:before="240"/>
        <w:ind w:firstLine="540"/>
        <w:jc w:val="both"/>
      </w:pPr>
      <w:r>
        <w:t>8) срок исполнения контракта (отдельных этапов исполнения контракта, если проектом контракта предусмотрены такие этапы);</w:t>
      </w:r>
    </w:p>
    <w:p w14:paraId="69603241" w14:textId="77777777" w:rsidR="008B329D" w:rsidRDefault="008B329D" w:rsidP="008B329D">
      <w:pPr>
        <w:pStyle w:val="ConsPlusNormal"/>
        <w:spacing w:before="240"/>
        <w:ind w:firstLine="540"/>
        <w:jc w:val="both"/>
      </w:pPr>
      <w:r>
        <w:t>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Федерального закона N 44-ФЗ,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Федерального закона N 44-ФЗ, указываются ориентировочное значение цены контракта либо формула цены и максимальное значение цены контракта;</w:t>
      </w:r>
    </w:p>
    <w:p w14:paraId="2A74C9D9" w14:textId="77777777" w:rsidR="008B329D" w:rsidRDefault="008B329D" w:rsidP="008B329D">
      <w:pPr>
        <w:pStyle w:val="ConsPlusNormal"/>
        <w:spacing w:before="240"/>
        <w:ind w:firstLine="540"/>
        <w:jc w:val="both"/>
      </w:pPr>
      <w:r>
        <w:t>10) размер аванса (если предусмотрена выплата аванса);</w:t>
      </w:r>
    </w:p>
    <w:p w14:paraId="5D704254" w14:textId="77777777" w:rsidR="008B329D" w:rsidRDefault="008B329D" w:rsidP="008B329D">
      <w:pPr>
        <w:pStyle w:val="ConsPlusNormal"/>
        <w:spacing w:before="240"/>
        <w:ind w:firstLine="540"/>
        <w:jc w:val="both"/>
      </w:pPr>
      <w:r>
        <w:t>11) критерии оценки заявок на участие в конкурсах, величины значимости этих критериев в соответствии с Федеральным законом N 44-ФЗ;</w:t>
      </w:r>
    </w:p>
    <w:p w14:paraId="36AD68B5" w14:textId="77777777" w:rsidR="008B329D" w:rsidRDefault="008B329D" w:rsidP="008B329D">
      <w:pPr>
        <w:pStyle w:val="ConsPlusNormal"/>
        <w:spacing w:before="240"/>
        <w:ind w:firstLine="540"/>
        <w:jc w:val="both"/>
      </w:pPr>
      <w:r>
        <w:t>12) требования, предъявляемые к участникам закупки в соответствии с пунктом 1 части 1 статьи 31 Федерального закона N 44-ФЗ, требования, предъявляемые к участникам закупки в соответствии с частями 2 и 2.1 (при наличии таких требований) статьи 31 Федерального закона N 44-ФЗ,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Федерального закона N 44-ФЗ (при наличии такого требования);</w:t>
      </w:r>
    </w:p>
    <w:p w14:paraId="3596B994" w14:textId="77777777" w:rsidR="008B329D" w:rsidRDefault="008B329D" w:rsidP="008B329D">
      <w:pPr>
        <w:pStyle w:val="ConsPlusNormal"/>
        <w:spacing w:before="240"/>
        <w:ind w:firstLine="540"/>
        <w:jc w:val="both"/>
      </w:pPr>
      <w:r>
        <w:lastRenderedPageBreak/>
        <w:t>13) информация о предоставлении преимущества в соответствии со статьями 28 и 29 Федерального закона N 44-ФЗ;</w:t>
      </w:r>
    </w:p>
    <w:p w14:paraId="725A23BA" w14:textId="77777777" w:rsidR="008B329D" w:rsidRDefault="008B329D" w:rsidP="008B329D">
      <w:pPr>
        <w:pStyle w:val="ConsPlusNormal"/>
        <w:spacing w:before="240"/>
        <w:ind w:firstLine="540"/>
        <w:jc w:val="both"/>
      </w:pPr>
      <w:r>
        <w:t>14) информация о преимуществах участия в определении поставщика (подрядчика, исполнителя) в соответствии с частью 3 статьи 30 Федерального закона N 44-ФЗ или требование, установленное в соответствии с частью 5 статьи 30 Федерального закона N 44-ФЗ, с указанием в соответствии с частью 6 статьи 30 Федерального закона N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071982EC" w14:textId="77777777" w:rsidR="008B329D" w:rsidRDefault="008B329D" w:rsidP="008B329D">
      <w:pPr>
        <w:pStyle w:val="ConsPlusNormal"/>
        <w:spacing w:before="240"/>
        <w:ind w:firstLine="540"/>
        <w:jc w:val="both"/>
      </w:pPr>
      <w: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 N 44-ФЗ;</w:t>
      </w:r>
    </w:p>
    <w:p w14:paraId="78C03E05" w14:textId="77777777" w:rsidR="008B329D" w:rsidRDefault="008B329D" w:rsidP="008B329D">
      <w:pPr>
        <w:pStyle w:val="ConsPlusNormal"/>
        <w:spacing w:before="240"/>
        <w:ind w:firstLine="540"/>
        <w:jc w:val="both"/>
      </w:pPr>
      <w:r>
        <w:t>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Федерального закона N 44-ФЗ),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частью 13 статьи 44 Федерального закона N 44-ФЗ;</w:t>
      </w:r>
    </w:p>
    <w:p w14:paraId="02183F0E" w14:textId="77777777" w:rsidR="008B329D" w:rsidRDefault="008B329D" w:rsidP="008B329D">
      <w:pPr>
        <w:pStyle w:val="ConsPlusNormal"/>
        <w:spacing w:before="240"/>
        <w:ind w:firstLine="540"/>
        <w:jc w:val="both"/>
      </w:pPr>
      <w:r>
        <w:t>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Федерального закона N 44-ФЗ);</w:t>
      </w:r>
    </w:p>
    <w:p w14:paraId="7737ABAA" w14:textId="77777777" w:rsidR="008B329D" w:rsidRDefault="008B329D" w:rsidP="008B329D">
      <w:pPr>
        <w:pStyle w:val="ConsPlusNormal"/>
        <w:spacing w:before="240"/>
        <w:ind w:firstLine="540"/>
        <w:jc w:val="both"/>
      </w:pPr>
      <w:r>
        <w:t>18) информация о банковском сопровождении контракта в соответствии со статьей 35 Федерального закона N 44-ФЗ;</w:t>
      </w:r>
    </w:p>
    <w:p w14:paraId="2DC17FB7" w14:textId="77777777" w:rsidR="008B329D" w:rsidRDefault="008B329D" w:rsidP="008B329D">
      <w:pPr>
        <w:pStyle w:val="ConsPlusNormal"/>
        <w:spacing w:before="240"/>
        <w:ind w:firstLine="540"/>
        <w:jc w:val="both"/>
      </w:pPr>
      <w:r>
        <w:t>19) информация о возможности заказчика заключить контракты, указанные в части 10 статьи 34 Федерального закона N 44-ФЗ, с несколькими участниками закупки с указанием количества указанных контрактов;</w:t>
      </w:r>
    </w:p>
    <w:p w14:paraId="734D49B2" w14:textId="77777777" w:rsidR="008B329D" w:rsidRDefault="008B329D" w:rsidP="008B329D">
      <w:pPr>
        <w:pStyle w:val="ConsPlusNormal"/>
        <w:spacing w:before="240"/>
        <w:ind w:firstLine="540"/>
        <w:jc w:val="both"/>
      </w:pPr>
      <w:r>
        <w:t>20) информация о возможности одностороннего отказа от исполнения контракта в соответствии со статьей 95 Федерального закона N 44-ФЗ;</w:t>
      </w:r>
    </w:p>
    <w:p w14:paraId="77113709" w14:textId="77777777" w:rsidR="008B329D" w:rsidRDefault="008B329D" w:rsidP="008B329D">
      <w:pPr>
        <w:pStyle w:val="ConsPlusNormal"/>
        <w:spacing w:before="240"/>
        <w:ind w:firstLine="540"/>
        <w:jc w:val="both"/>
      </w:pPr>
      <w:r>
        <w:t>21) минимальный срок подачи заявок на участие в закупке (в днях).</w:t>
      </w:r>
    </w:p>
    <w:p w14:paraId="6A793A65" w14:textId="77777777" w:rsidR="008B329D" w:rsidRDefault="008B329D" w:rsidP="008B329D">
      <w:pPr>
        <w:pStyle w:val="ConsPlusNormal"/>
        <w:spacing w:before="240"/>
        <w:ind w:firstLine="540"/>
        <w:jc w:val="both"/>
      </w:pPr>
      <w:r>
        <w:t>3.2. Заявка должна содержать следующие документы:</w:t>
      </w:r>
    </w:p>
    <w:p w14:paraId="47C224B6" w14:textId="77777777" w:rsidR="008B329D" w:rsidRDefault="008B329D" w:rsidP="008B329D">
      <w:pPr>
        <w:pStyle w:val="ConsPlusNormal"/>
        <w:spacing w:before="240"/>
        <w:ind w:firstLine="540"/>
        <w:jc w:val="both"/>
      </w:pPr>
      <w:r>
        <w:t>1) описание объекта закупки в соответствии со статьей 33 Федерального закона N 44-ФЗ;</w:t>
      </w:r>
    </w:p>
    <w:p w14:paraId="7E0722CB" w14:textId="77777777" w:rsidR="008B329D" w:rsidRDefault="008B329D" w:rsidP="008B329D">
      <w:pPr>
        <w:pStyle w:val="ConsPlusNormal"/>
        <w:spacing w:before="240"/>
        <w:ind w:firstLine="540"/>
        <w:jc w:val="both"/>
      </w:pPr>
      <w:r>
        <w:t>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Документы, на основании которых производилось обоснование начальной (максимальной) цены контракта;</w:t>
      </w:r>
    </w:p>
    <w:p w14:paraId="72CECD4A" w14:textId="77777777" w:rsidR="008B329D" w:rsidRDefault="008B329D" w:rsidP="008B329D">
      <w:pPr>
        <w:pStyle w:val="ConsPlusNormal"/>
        <w:spacing w:before="240"/>
        <w:ind w:firstLine="540"/>
        <w:jc w:val="both"/>
      </w:pPr>
      <w:r>
        <w:lastRenderedPageBreak/>
        <w:t>3) требования к содержанию, составу заявки на участие в закупке в соответствии с Федеральным законом N 44-ФЗ. При этом не допускается установление требований, влекущих за собой ограничение количества участников закупки;</w:t>
      </w:r>
    </w:p>
    <w:p w14:paraId="02A6805B" w14:textId="77777777" w:rsidR="008B329D" w:rsidRDefault="008B329D" w:rsidP="008B329D">
      <w:pPr>
        <w:pStyle w:val="ConsPlusNormal"/>
        <w:spacing w:before="240"/>
        <w:ind w:firstLine="540"/>
        <w:jc w:val="both"/>
      </w:pPr>
      <w:r>
        <w:t>4) порядок рассмотрения и оценки заявок на участие в конкурсах в соответствии с Федеральным законом N 44-ФЗ;</w:t>
      </w:r>
    </w:p>
    <w:p w14:paraId="4896C8E6" w14:textId="77777777" w:rsidR="008B329D" w:rsidRDefault="008B329D" w:rsidP="008B329D">
      <w:pPr>
        <w:pStyle w:val="ConsPlusNormal"/>
        <w:spacing w:before="240"/>
        <w:ind w:firstLine="540"/>
        <w:jc w:val="both"/>
      </w:pPr>
      <w:r>
        <w:t>5) проект контракта, прошедший согласование с правовым управлением администрации МО Громовское сельское поселение;</w:t>
      </w:r>
    </w:p>
    <w:p w14:paraId="5BA5EEFB" w14:textId="77777777" w:rsidR="008B329D" w:rsidRDefault="008B329D" w:rsidP="008B329D">
      <w:pPr>
        <w:pStyle w:val="ConsPlusNormal"/>
        <w:spacing w:before="240"/>
        <w:ind w:firstLine="540"/>
        <w:jc w:val="both"/>
      </w:pPr>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07CDF259" w14:textId="77777777" w:rsidR="008B329D" w:rsidRDefault="008B329D" w:rsidP="008B329D">
      <w:pPr>
        <w:pStyle w:val="ConsPlusNormal"/>
        <w:spacing w:before="240"/>
        <w:ind w:firstLine="540"/>
        <w:jc w:val="both"/>
      </w:pPr>
      <w:r>
        <w:t>3.3. Заявка подается в печатном и электронном видах.</w:t>
      </w:r>
    </w:p>
    <w:p w14:paraId="02D6E7AC" w14:textId="77777777" w:rsidR="008B329D" w:rsidRDefault="008B329D" w:rsidP="008B329D">
      <w:pPr>
        <w:pStyle w:val="ConsPlusNormal"/>
        <w:spacing w:before="240"/>
        <w:ind w:firstLine="540"/>
        <w:jc w:val="both"/>
      </w:pPr>
      <w:r w:rsidRPr="001339B5">
        <w:t>3.4. Заявка должна быть согласована главой администрации МО Громовское сельское поселение и сектором экономики и финансов заказчика. Заявка должна содержать информацию о должностных лицах заказчика, разрабатывавших отдельные разделы заявки (Информация для подготовки торгов, Техническое задание, Проект контракта, Порядок рассмотрения и оценки заявок на участие в конкурсах).</w:t>
      </w:r>
    </w:p>
    <w:p w14:paraId="098272D3" w14:textId="77777777" w:rsidR="008B329D" w:rsidRDefault="008B329D" w:rsidP="008B329D">
      <w:pPr>
        <w:pStyle w:val="ConsPlusNormal"/>
        <w:spacing w:before="240"/>
        <w:ind w:firstLine="540"/>
        <w:jc w:val="both"/>
      </w:pPr>
      <w:r>
        <w:t>3.5. Заявка, не соответствующая требованиям установленным настоящим Положением, в срок не более чем 5 рабочих дней, подлежит возврату заказчику для устранения выявленных несоответствий.</w:t>
      </w:r>
    </w:p>
    <w:p w14:paraId="6C7BCB1D" w14:textId="77777777" w:rsidR="008B329D" w:rsidRDefault="008B329D" w:rsidP="008B329D">
      <w:pPr>
        <w:pStyle w:val="ConsPlusNormal"/>
        <w:spacing w:before="240"/>
        <w:ind w:firstLine="540"/>
        <w:jc w:val="both"/>
      </w:pPr>
      <w:r>
        <w:t>3.6. Подготовку извещения об осуществлении закупки осуществляет уполномоченный орган.</w:t>
      </w:r>
    </w:p>
    <w:p w14:paraId="642C0CC9" w14:textId="77777777" w:rsidR="008B329D" w:rsidRDefault="008B329D" w:rsidP="008B329D">
      <w:pPr>
        <w:pStyle w:val="ConsPlusNormal"/>
        <w:spacing w:before="240"/>
        <w:ind w:firstLine="540"/>
        <w:jc w:val="both"/>
      </w:pPr>
      <w:r>
        <w:t>3.7. Извещение об осуществлении закупки размещается в единой информационной системе уполномоченным органом в срок не более чем 5 рабочих дней со дня поступления заявки.</w:t>
      </w:r>
    </w:p>
    <w:p w14:paraId="08F37648" w14:textId="77777777" w:rsidR="008B329D" w:rsidRDefault="008B329D" w:rsidP="008B329D">
      <w:pPr>
        <w:pStyle w:val="ConsPlusNormal"/>
        <w:spacing w:before="240"/>
        <w:ind w:firstLine="540"/>
        <w:jc w:val="both"/>
      </w:pPr>
      <w:r>
        <w:t>3.8. В случае поступления запроса о даче разъяснений положений извещения об осуществлении закупки, подготовка разъяснений на запрос осуществляется заказчиком, и направляется в уполномоченный орган для размещения в единой информационной системе в течение срока, установленного Федеральным законом N 44-ФЗ.</w:t>
      </w:r>
    </w:p>
    <w:p w14:paraId="7F0D53E9" w14:textId="77777777" w:rsidR="008B329D" w:rsidRDefault="008B329D" w:rsidP="008B329D">
      <w:pPr>
        <w:pStyle w:val="ConsPlusNormal"/>
        <w:spacing w:before="240"/>
        <w:ind w:firstLine="540"/>
        <w:jc w:val="both"/>
      </w:pPr>
      <w:r>
        <w:t>3.9. Разъяснения документации в единой информационной системе размещаются уполномоченным органом.</w:t>
      </w:r>
    </w:p>
    <w:p w14:paraId="3D5914D8" w14:textId="77777777" w:rsidR="008B329D" w:rsidRDefault="008B329D" w:rsidP="008B329D">
      <w:pPr>
        <w:pStyle w:val="ConsPlusNormal"/>
        <w:spacing w:before="240"/>
        <w:ind w:firstLine="540"/>
        <w:jc w:val="both"/>
      </w:pPr>
      <w:r>
        <w:t>3.10. Внесение изменений в извещение об осуществлении закупки производится уполномоченным органом с соблюдением требований, установленных Федеральным законом N 44-ФЗ на основании решения заказчика или по собственной инициативе.</w:t>
      </w:r>
    </w:p>
    <w:p w14:paraId="1D817E68" w14:textId="77777777" w:rsidR="008B329D" w:rsidRDefault="008B329D" w:rsidP="008B329D">
      <w:pPr>
        <w:pStyle w:val="ConsPlusNormal"/>
        <w:spacing w:before="240"/>
        <w:ind w:firstLine="540"/>
        <w:jc w:val="both"/>
      </w:pPr>
      <w:r>
        <w:t>3.11. Отмена определения поставщика (подрядчика, исполнителя) производится уполномоченным органом с соблюдением требований, установленных Федеральным законом N 44-ФЗ на основании решения заказчика.</w:t>
      </w:r>
    </w:p>
    <w:p w14:paraId="0BDB30C1" w14:textId="77777777" w:rsidR="008B329D" w:rsidRDefault="008B329D" w:rsidP="008B329D">
      <w:pPr>
        <w:pStyle w:val="ConsPlusNormal"/>
        <w:spacing w:before="240"/>
        <w:ind w:firstLine="540"/>
        <w:jc w:val="both"/>
      </w:pPr>
      <w:r>
        <w:t xml:space="preserve">3.12. Подготовка протоколов в ходе определения поставщиков (подрядчиков, </w:t>
      </w:r>
      <w:r>
        <w:lastRenderedPageBreak/>
        <w:t>исполнителей) и размещение их в единой информационной системе осуществляется уполномоченным органом.</w:t>
      </w:r>
    </w:p>
    <w:p w14:paraId="72EA0ED6" w14:textId="77777777" w:rsidR="008B329D" w:rsidRDefault="008B329D" w:rsidP="008B329D">
      <w:pPr>
        <w:pStyle w:val="ConsPlusNormal"/>
        <w:spacing w:before="240"/>
        <w:ind w:firstLine="540"/>
        <w:jc w:val="both"/>
      </w:pPr>
      <w:r>
        <w:t>3.13. Информация и документы, предусмотренные Федеральным законом N 44-ФЗ, формируемые и составляемые заказчиком (за исключением формируемых и размещаемых в единой информационной системе и (или) на электронной площадке), а также полученные заказчиком при определении в соответствии с Федеральным законом N 44-ФЗ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таких начальной (максимальной) цены, начальных цен единиц товара, работы, услуги, хранятся заказчиком.</w:t>
      </w:r>
    </w:p>
    <w:p w14:paraId="184826D3" w14:textId="77777777" w:rsidR="008B329D" w:rsidRDefault="008B329D" w:rsidP="008B329D">
      <w:pPr>
        <w:pStyle w:val="ConsPlusNormal"/>
        <w:spacing w:before="240"/>
        <w:ind w:firstLine="540"/>
        <w:jc w:val="both"/>
      </w:pPr>
      <w:r>
        <w:t>3.14. Информация и документы, предусмотренные Федеральным законом N 44-ФЗ, формируемые и составляемые уполномоченным органом (за исключением формируемых и размещаемых в единой информационной системе и (или) на электронной площадке), хранятся уполномоченным органом.</w:t>
      </w:r>
    </w:p>
    <w:p w14:paraId="23062287" w14:textId="77777777" w:rsidR="008B329D" w:rsidRDefault="008B329D" w:rsidP="008B329D">
      <w:pPr>
        <w:pStyle w:val="ConsPlusNormal"/>
        <w:spacing w:before="240"/>
        <w:ind w:firstLine="540"/>
        <w:jc w:val="both"/>
      </w:pPr>
      <w:r>
        <w:t>3.15. Заключение контрактов, ведение информационного обеспечения заключения контрактов, их исполнения осуществляют заказчики самостоятельно.</w:t>
      </w:r>
    </w:p>
    <w:p w14:paraId="3D675F86" w14:textId="77777777" w:rsidR="008B329D" w:rsidRDefault="008B329D" w:rsidP="008B329D">
      <w:pPr>
        <w:pStyle w:val="ConsPlusNormal"/>
        <w:spacing w:before="240"/>
        <w:ind w:firstLine="540"/>
        <w:jc w:val="both"/>
      </w:pPr>
      <w:r>
        <w:t>3.16. В случае принятия двумя и более заказчиками решения о проведении совместного конкурса или аукциона, организатором совместного конкурса или аукциона выступает один из заказчиков, которому другие заказчики передали на основании соглашения часть своих полномочий на организацию и проведение такого конкурса или аукциона. Взаимодействие организатора совместного конкурса или аукциона и уполномоченного органа осуществляется в соответствии с настоящим Положением с учетом особенностей, установленных статьей 25 Федерального закона N 44-ФЗ.</w:t>
      </w:r>
    </w:p>
    <w:p w14:paraId="41C86049" w14:textId="77777777" w:rsidR="008B329D" w:rsidRDefault="008B329D" w:rsidP="008B329D">
      <w:pPr>
        <w:pStyle w:val="ConsPlusNormal"/>
        <w:jc w:val="both"/>
      </w:pPr>
    </w:p>
    <w:p w14:paraId="3F22AABC" w14:textId="77777777" w:rsidR="008B329D" w:rsidRDefault="008B329D" w:rsidP="008B329D">
      <w:pPr>
        <w:pStyle w:val="ConsPlusNormal"/>
        <w:jc w:val="both"/>
      </w:pPr>
    </w:p>
    <w:p w14:paraId="2FFCBC73" w14:textId="77777777" w:rsidR="008B329D" w:rsidRDefault="008B329D" w:rsidP="008B329D">
      <w:pPr>
        <w:widowControl w:val="0"/>
        <w:autoSpaceDE w:val="0"/>
        <w:autoSpaceDN w:val="0"/>
        <w:adjustRightInd w:val="0"/>
        <w:spacing w:before="0" w:beforeAutospacing="0"/>
        <w:jc w:val="both"/>
      </w:pPr>
    </w:p>
    <w:sectPr w:rsidR="008B329D" w:rsidSect="00861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D11AD"/>
    <w:multiLevelType w:val="multilevel"/>
    <w:tmpl w:val="76309F3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48"/>
    <w:rsid w:val="00000BC0"/>
    <w:rsid w:val="00000BC9"/>
    <w:rsid w:val="0000182C"/>
    <w:rsid w:val="0000194E"/>
    <w:rsid w:val="00002AAD"/>
    <w:rsid w:val="00002B09"/>
    <w:rsid w:val="00004C41"/>
    <w:rsid w:val="00004D71"/>
    <w:rsid w:val="00005D1B"/>
    <w:rsid w:val="0000627A"/>
    <w:rsid w:val="0000755C"/>
    <w:rsid w:val="000104FC"/>
    <w:rsid w:val="000114F8"/>
    <w:rsid w:val="000119DA"/>
    <w:rsid w:val="00011B91"/>
    <w:rsid w:val="000124F6"/>
    <w:rsid w:val="00013E20"/>
    <w:rsid w:val="00014E36"/>
    <w:rsid w:val="0001724C"/>
    <w:rsid w:val="00017A14"/>
    <w:rsid w:val="000203E2"/>
    <w:rsid w:val="00020651"/>
    <w:rsid w:val="000206EA"/>
    <w:rsid w:val="0002155E"/>
    <w:rsid w:val="00023FE5"/>
    <w:rsid w:val="00024645"/>
    <w:rsid w:val="00024F0C"/>
    <w:rsid w:val="00025170"/>
    <w:rsid w:val="000257C5"/>
    <w:rsid w:val="00026049"/>
    <w:rsid w:val="000279F6"/>
    <w:rsid w:val="0003103D"/>
    <w:rsid w:val="00031670"/>
    <w:rsid w:val="00033F35"/>
    <w:rsid w:val="00034553"/>
    <w:rsid w:val="00035665"/>
    <w:rsid w:val="00035D2A"/>
    <w:rsid w:val="00035D8E"/>
    <w:rsid w:val="00035F26"/>
    <w:rsid w:val="000365C1"/>
    <w:rsid w:val="00037B91"/>
    <w:rsid w:val="00037E39"/>
    <w:rsid w:val="000416A7"/>
    <w:rsid w:val="000421EF"/>
    <w:rsid w:val="00042992"/>
    <w:rsid w:val="00042AF7"/>
    <w:rsid w:val="000435C8"/>
    <w:rsid w:val="000454BF"/>
    <w:rsid w:val="000471CF"/>
    <w:rsid w:val="00047665"/>
    <w:rsid w:val="0005150D"/>
    <w:rsid w:val="00051A84"/>
    <w:rsid w:val="00052A39"/>
    <w:rsid w:val="00053B8E"/>
    <w:rsid w:val="00054B44"/>
    <w:rsid w:val="00055992"/>
    <w:rsid w:val="000559E6"/>
    <w:rsid w:val="00057C49"/>
    <w:rsid w:val="00060A02"/>
    <w:rsid w:val="00062035"/>
    <w:rsid w:val="00062B85"/>
    <w:rsid w:val="00062DCE"/>
    <w:rsid w:val="00063974"/>
    <w:rsid w:val="0006414F"/>
    <w:rsid w:val="00064908"/>
    <w:rsid w:val="0006512A"/>
    <w:rsid w:val="000667DC"/>
    <w:rsid w:val="00066CAC"/>
    <w:rsid w:val="00067D42"/>
    <w:rsid w:val="00071172"/>
    <w:rsid w:val="000713E7"/>
    <w:rsid w:val="000719A4"/>
    <w:rsid w:val="00072D1C"/>
    <w:rsid w:val="00074BFA"/>
    <w:rsid w:val="0007525F"/>
    <w:rsid w:val="00076053"/>
    <w:rsid w:val="00076700"/>
    <w:rsid w:val="00077DB6"/>
    <w:rsid w:val="00077F70"/>
    <w:rsid w:val="00080567"/>
    <w:rsid w:val="00081C18"/>
    <w:rsid w:val="00081D5B"/>
    <w:rsid w:val="00082C43"/>
    <w:rsid w:val="00083C50"/>
    <w:rsid w:val="00084394"/>
    <w:rsid w:val="0008538D"/>
    <w:rsid w:val="000904CA"/>
    <w:rsid w:val="00090FD4"/>
    <w:rsid w:val="00095BE1"/>
    <w:rsid w:val="00096A80"/>
    <w:rsid w:val="00096D3A"/>
    <w:rsid w:val="00097AE8"/>
    <w:rsid w:val="000A0B04"/>
    <w:rsid w:val="000A0E8D"/>
    <w:rsid w:val="000A100B"/>
    <w:rsid w:val="000A190F"/>
    <w:rsid w:val="000A23A7"/>
    <w:rsid w:val="000A27D1"/>
    <w:rsid w:val="000A340F"/>
    <w:rsid w:val="000A45EF"/>
    <w:rsid w:val="000A5860"/>
    <w:rsid w:val="000B11F7"/>
    <w:rsid w:val="000B6CA5"/>
    <w:rsid w:val="000B6DF4"/>
    <w:rsid w:val="000B7796"/>
    <w:rsid w:val="000C0C85"/>
    <w:rsid w:val="000C2376"/>
    <w:rsid w:val="000C5499"/>
    <w:rsid w:val="000C5D1E"/>
    <w:rsid w:val="000C6F19"/>
    <w:rsid w:val="000C7037"/>
    <w:rsid w:val="000C714C"/>
    <w:rsid w:val="000C7AC1"/>
    <w:rsid w:val="000D05FE"/>
    <w:rsid w:val="000D1B7A"/>
    <w:rsid w:val="000D1FBD"/>
    <w:rsid w:val="000D2A06"/>
    <w:rsid w:val="000D2DDA"/>
    <w:rsid w:val="000D4AB7"/>
    <w:rsid w:val="000D608C"/>
    <w:rsid w:val="000D6C73"/>
    <w:rsid w:val="000D6FEE"/>
    <w:rsid w:val="000D74CB"/>
    <w:rsid w:val="000E1E04"/>
    <w:rsid w:val="000E3A9D"/>
    <w:rsid w:val="000E4961"/>
    <w:rsid w:val="000E5561"/>
    <w:rsid w:val="000E5637"/>
    <w:rsid w:val="000E5D71"/>
    <w:rsid w:val="000E716F"/>
    <w:rsid w:val="000F0C52"/>
    <w:rsid w:val="000F1FAA"/>
    <w:rsid w:val="000F21CB"/>
    <w:rsid w:val="000F2203"/>
    <w:rsid w:val="000F4E98"/>
    <w:rsid w:val="000F5276"/>
    <w:rsid w:val="000F6600"/>
    <w:rsid w:val="000F6C95"/>
    <w:rsid w:val="000F71A8"/>
    <w:rsid w:val="000F71E5"/>
    <w:rsid w:val="000F7319"/>
    <w:rsid w:val="00100A84"/>
    <w:rsid w:val="0010185A"/>
    <w:rsid w:val="001037DA"/>
    <w:rsid w:val="00103FDC"/>
    <w:rsid w:val="0010439E"/>
    <w:rsid w:val="00105B60"/>
    <w:rsid w:val="00110764"/>
    <w:rsid w:val="0011092E"/>
    <w:rsid w:val="00110E95"/>
    <w:rsid w:val="00111225"/>
    <w:rsid w:val="00111708"/>
    <w:rsid w:val="00111A30"/>
    <w:rsid w:val="001142A5"/>
    <w:rsid w:val="00114973"/>
    <w:rsid w:val="001149DE"/>
    <w:rsid w:val="001151F6"/>
    <w:rsid w:val="0011557D"/>
    <w:rsid w:val="0011637E"/>
    <w:rsid w:val="001173D5"/>
    <w:rsid w:val="00120A92"/>
    <w:rsid w:val="00121063"/>
    <w:rsid w:val="001213B7"/>
    <w:rsid w:val="001217F6"/>
    <w:rsid w:val="00122D6C"/>
    <w:rsid w:val="0012583D"/>
    <w:rsid w:val="00125F37"/>
    <w:rsid w:val="00126CF9"/>
    <w:rsid w:val="00126EC8"/>
    <w:rsid w:val="0013046F"/>
    <w:rsid w:val="001309AA"/>
    <w:rsid w:val="00130D1E"/>
    <w:rsid w:val="00130D8B"/>
    <w:rsid w:val="001313D8"/>
    <w:rsid w:val="001316AE"/>
    <w:rsid w:val="00132178"/>
    <w:rsid w:val="00134157"/>
    <w:rsid w:val="00134469"/>
    <w:rsid w:val="00134A1A"/>
    <w:rsid w:val="00134A97"/>
    <w:rsid w:val="00134B3F"/>
    <w:rsid w:val="00134C8A"/>
    <w:rsid w:val="00134DD9"/>
    <w:rsid w:val="0013527C"/>
    <w:rsid w:val="00135330"/>
    <w:rsid w:val="001355F4"/>
    <w:rsid w:val="00137528"/>
    <w:rsid w:val="00137867"/>
    <w:rsid w:val="00141DA5"/>
    <w:rsid w:val="001425A0"/>
    <w:rsid w:val="001427CA"/>
    <w:rsid w:val="001456D3"/>
    <w:rsid w:val="00145A2C"/>
    <w:rsid w:val="00145E5B"/>
    <w:rsid w:val="00150069"/>
    <w:rsid w:val="00150BC5"/>
    <w:rsid w:val="00151183"/>
    <w:rsid w:val="00152197"/>
    <w:rsid w:val="001529A5"/>
    <w:rsid w:val="00153641"/>
    <w:rsid w:val="00154BAB"/>
    <w:rsid w:val="00154FF0"/>
    <w:rsid w:val="001566B0"/>
    <w:rsid w:val="001617B2"/>
    <w:rsid w:val="00161F9B"/>
    <w:rsid w:val="00163297"/>
    <w:rsid w:val="00163EC6"/>
    <w:rsid w:val="0016508F"/>
    <w:rsid w:val="00170D3F"/>
    <w:rsid w:val="00170EDC"/>
    <w:rsid w:val="001721E8"/>
    <w:rsid w:val="0017464C"/>
    <w:rsid w:val="00180CF5"/>
    <w:rsid w:val="0018369D"/>
    <w:rsid w:val="00186985"/>
    <w:rsid w:val="0018698E"/>
    <w:rsid w:val="00187392"/>
    <w:rsid w:val="00187688"/>
    <w:rsid w:val="00187E40"/>
    <w:rsid w:val="001906EC"/>
    <w:rsid w:val="0019322F"/>
    <w:rsid w:val="00193488"/>
    <w:rsid w:val="001939C7"/>
    <w:rsid w:val="001942BB"/>
    <w:rsid w:val="0019520D"/>
    <w:rsid w:val="0019532B"/>
    <w:rsid w:val="001975A8"/>
    <w:rsid w:val="001978C9"/>
    <w:rsid w:val="00197BC3"/>
    <w:rsid w:val="001A04A2"/>
    <w:rsid w:val="001A0C40"/>
    <w:rsid w:val="001A0FAD"/>
    <w:rsid w:val="001A3A57"/>
    <w:rsid w:val="001A3C9D"/>
    <w:rsid w:val="001A4F4C"/>
    <w:rsid w:val="001A589D"/>
    <w:rsid w:val="001A6FA3"/>
    <w:rsid w:val="001A7B82"/>
    <w:rsid w:val="001B038E"/>
    <w:rsid w:val="001B0DB3"/>
    <w:rsid w:val="001B15A6"/>
    <w:rsid w:val="001B18CC"/>
    <w:rsid w:val="001B1D83"/>
    <w:rsid w:val="001B2D9C"/>
    <w:rsid w:val="001B7CFF"/>
    <w:rsid w:val="001C15CD"/>
    <w:rsid w:val="001C2FE7"/>
    <w:rsid w:val="001C3EDC"/>
    <w:rsid w:val="001C3FAD"/>
    <w:rsid w:val="001C5A1B"/>
    <w:rsid w:val="001C5F9B"/>
    <w:rsid w:val="001D08C9"/>
    <w:rsid w:val="001D197D"/>
    <w:rsid w:val="001D354E"/>
    <w:rsid w:val="001D36C5"/>
    <w:rsid w:val="001D469C"/>
    <w:rsid w:val="001D48D5"/>
    <w:rsid w:val="001D6C52"/>
    <w:rsid w:val="001D6E53"/>
    <w:rsid w:val="001D7387"/>
    <w:rsid w:val="001E0D52"/>
    <w:rsid w:val="001E0F17"/>
    <w:rsid w:val="001E1400"/>
    <w:rsid w:val="001E15B3"/>
    <w:rsid w:val="001E17A2"/>
    <w:rsid w:val="001E190F"/>
    <w:rsid w:val="001E216A"/>
    <w:rsid w:val="001E3468"/>
    <w:rsid w:val="001E468B"/>
    <w:rsid w:val="001E638A"/>
    <w:rsid w:val="001F0068"/>
    <w:rsid w:val="001F0220"/>
    <w:rsid w:val="001F18A7"/>
    <w:rsid w:val="001F3026"/>
    <w:rsid w:val="001F3A07"/>
    <w:rsid w:val="001F3B36"/>
    <w:rsid w:val="001F3CC3"/>
    <w:rsid w:val="001F4B78"/>
    <w:rsid w:val="001F5D87"/>
    <w:rsid w:val="002001FD"/>
    <w:rsid w:val="00200A76"/>
    <w:rsid w:val="00201FD9"/>
    <w:rsid w:val="0020235C"/>
    <w:rsid w:val="00206AD3"/>
    <w:rsid w:val="00207657"/>
    <w:rsid w:val="00211148"/>
    <w:rsid w:val="00211CA2"/>
    <w:rsid w:val="00212192"/>
    <w:rsid w:val="00212661"/>
    <w:rsid w:val="00212E90"/>
    <w:rsid w:val="00212F55"/>
    <w:rsid w:val="00213EEE"/>
    <w:rsid w:val="00215BE8"/>
    <w:rsid w:val="00215DCF"/>
    <w:rsid w:val="00216A32"/>
    <w:rsid w:val="00216E6B"/>
    <w:rsid w:val="0021704C"/>
    <w:rsid w:val="00217C87"/>
    <w:rsid w:val="0022099D"/>
    <w:rsid w:val="002216B8"/>
    <w:rsid w:val="00221B39"/>
    <w:rsid w:val="0022389F"/>
    <w:rsid w:val="00224628"/>
    <w:rsid w:val="0022595E"/>
    <w:rsid w:val="00227194"/>
    <w:rsid w:val="00227368"/>
    <w:rsid w:val="00227891"/>
    <w:rsid w:val="00227B00"/>
    <w:rsid w:val="00227B8C"/>
    <w:rsid w:val="002302ED"/>
    <w:rsid w:val="002304AB"/>
    <w:rsid w:val="00230C7B"/>
    <w:rsid w:val="00231ECB"/>
    <w:rsid w:val="00233B37"/>
    <w:rsid w:val="00234EDC"/>
    <w:rsid w:val="002359A1"/>
    <w:rsid w:val="00240100"/>
    <w:rsid w:val="00240F7D"/>
    <w:rsid w:val="00242857"/>
    <w:rsid w:val="00243D54"/>
    <w:rsid w:val="0024587D"/>
    <w:rsid w:val="00246F83"/>
    <w:rsid w:val="00250FE0"/>
    <w:rsid w:val="00251595"/>
    <w:rsid w:val="00251FB4"/>
    <w:rsid w:val="0025299C"/>
    <w:rsid w:val="00252D3B"/>
    <w:rsid w:val="0025304A"/>
    <w:rsid w:val="00253D4D"/>
    <w:rsid w:val="002547BB"/>
    <w:rsid w:val="00256DD3"/>
    <w:rsid w:val="0025764E"/>
    <w:rsid w:val="0026067A"/>
    <w:rsid w:val="0026077C"/>
    <w:rsid w:val="002616DB"/>
    <w:rsid w:val="00262641"/>
    <w:rsid w:val="00263D18"/>
    <w:rsid w:val="002643B0"/>
    <w:rsid w:val="002646C0"/>
    <w:rsid w:val="00265880"/>
    <w:rsid w:val="0026699C"/>
    <w:rsid w:val="00266D3F"/>
    <w:rsid w:val="002671C3"/>
    <w:rsid w:val="0026789E"/>
    <w:rsid w:val="00271FDB"/>
    <w:rsid w:val="00272635"/>
    <w:rsid w:val="00273C39"/>
    <w:rsid w:val="00273E5D"/>
    <w:rsid w:val="00276301"/>
    <w:rsid w:val="0027651A"/>
    <w:rsid w:val="00276FA2"/>
    <w:rsid w:val="002772C9"/>
    <w:rsid w:val="00277811"/>
    <w:rsid w:val="00277B61"/>
    <w:rsid w:val="00277D89"/>
    <w:rsid w:val="002818DF"/>
    <w:rsid w:val="00281AD6"/>
    <w:rsid w:val="00282698"/>
    <w:rsid w:val="00282FE1"/>
    <w:rsid w:val="0028367E"/>
    <w:rsid w:val="00283CA7"/>
    <w:rsid w:val="00283E62"/>
    <w:rsid w:val="002846D7"/>
    <w:rsid w:val="00285B13"/>
    <w:rsid w:val="00285C1C"/>
    <w:rsid w:val="00285F5E"/>
    <w:rsid w:val="00286756"/>
    <w:rsid w:val="00291623"/>
    <w:rsid w:val="0029208D"/>
    <w:rsid w:val="00292CBE"/>
    <w:rsid w:val="00292F1C"/>
    <w:rsid w:val="002943F1"/>
    <w:rsid w:val="00295110"/>
    <w:rsid w:val="0029726D"/>
    <w:rsid w:val="0029753F"/>
    <w:rsid w:val="002A07FA"/>
    <w:rsid w:val="002A08BF"/>
    <w:rsid w:val="002A0E2E"/>
    <w:rsid w:val="002A2205"/>
    <w:rsid w:val="002A2272"/>
    <w:rsid w:val="002A2F98"/>
    <w:rsid w:val="002A3457"/>
    <w:rsid w:val="002A5F06"/>
    <w:rsid w:val="002A6439"/>
    <w:rsid w:val="002A6EB2"/>
    <w:rsid w:val="002B03F4"/>
    <w:rsid w:val="002B0AEB"/>
    <w:rsid w:val="002B64A6"/>
    <w:rsid w:val="002B6D3F"/>
    <w:rsid w:val="002B7498"/>
    <w:rsid w:val="002B77A5"/>
    <w:rsid w:val="002C1183"/>
    <w:rsid w:val="002C11EB"/>
    <w:rsid w:val="002C255B"/>
    <w:rsid w:val="002C2957"/>
    <w:rsid w:val="002C4CA3"/>
    <w:rsid w:val="002C7377"/>
    <w:rsid w:val="002C7458"/>
    <w:rsid w:val="002D1137"/>
    <w:rsid w:val="002D2071"/>
    <w:rsid w:val="002D25C1"/>
    <w:rsid w:val="002D33D8"/>
    <w:rsid w:val="002D3788"/>
    <w:rsid w:val="002D3E28"/>
    <w:rsid w:val="002D4409"/>
    <w:rsid w:val="002D4AE4"/>
    <w:rsid w:val="002D4B26"/>
    <w:rsid w:val="002D5F61"/>
    <w:rsid w:val="002D79F6"/>
    <w:rsid w:val="002E17BF"/>
    <w:rsid w:val="002E2228"/>
    <w:rsid w:val="002E3B83"/>
    <w:rsid w:val="002E5E44"/>
    <w:rsid w:val="002E61D6"/>
    <w:rsid w:val="002E6786"/>
    <w:rsid w:val="002E6B41"/>
    <w:rsid w:val="002E7395"/>
    <w:rsid w:val="002F0BA5"/>
    <w:rsid w:val="002F3549"/>
    <w:rsid w:val="002F5736"/>
    <w:rsid w:val="002F6A69"/>
    <w:rsid w:val="003003C9"/>
    <w:rsid w:val="00300BEE"/>
    <w:rsid w:val="00301048"/>
    <w:rsid w:val="00302BD8"/>
    <w:rsid w:val="00302E47"/>
    <w:rsid w:val="00303656"/>
    <w:rsid w:val="00303A61"/>
    <w:rsid w:val="00305C2E"/>
    <w:rsid w:val="00305DD3"/>
    <w:rsid w:val="0030629B"/>
    <w:rsid w:val="003063C7"/>
    <w:rsid w:val="003063D7"/>
    <w:rsid w:val="003066E6"/>
    <w:rsid w:val="00307ED6"/>
    <w:rsid w:val="003103A7"/>
    <w:rsid w:val="00310975"/>
    <w:rsid w:val="0031233E"/>
    <w:rsid w:val="00313181"/>
    <w:rsid w:val="00313D0C"/>
    <w:rsid w:val="00313F94"/>
    <w:rsid w:val="0031430F"/>
    <w:rsid w:val="00315C4D"/>
    <w:rsid w:val="0031651F"/>
    <w:rsid w:val="00320AF7"/>
    <w:rsid w:val="00323070"/>
    <w:rsid w:val="00323168"/>
    <w:rsid w:val="00323306"/>
    <w:rsid w:val="0032347D"/>
    <w:rsid w:val="003241B1"/>
    <w:rsid w:val="00324288"/>
    <w:rsid w:val="003245C0"/>
    <w:rsid w:val="00324F0B"/>
    <w:rsid w:val="003258E8"/>
    <w:rsid w:val="003263DD"/>
    <w:rsid w:val="00330FAF"/>
    <w:rsid w:val="00331D43"/>
    <w:rsid w:val="0033277B"/>
    <w:rsid w:val="00332FAE"/>
    <w:rsid w:val="0033310F"/>
    <w:rsid w:val="00334E38"/>
    <w:rsid w:val="00335901"/>
    <w:rsid w:val="00336209"/>
    <w:rsid w:val="00336B56"/>
    <w:rsid w:val="00337200"/>
    <w:rsid w:val="003403F5"/>
    <w:rsid w:val="00340C0D"/>
    <w:rsid w:val="0034173D"/>
    <w:rsid w:val="0034248C"/>
    <w:rsid w:val="003431B6"/>
    <w:rsid w:val="00343899"/>
    <w:rsid w:val="00344A48"/>
    <w:rsid w:val="0034626A"/>
    <w:rsid w:val="003469BC"/>
    <w:rsid w:val="00346F87"/>
    <w:rsid w:val="003478C0"/>
    <w:rsid w:val="00347AA1"/>
    <w:rsid w:val="00350615"/>
    <w:rsid w:val="003515FA"/>
    <w:rsid w:val="003530F6"/>
    <w:rsid w:val="003533AC"/>
    <w:rsid w:val="00353EB2"/>
    <w:rsid w:val="00354DF0"/>
    <w:rsid w:val="00355A89"/>
    <w:rsid w:val="00356A31"/>
    <w:rsid w:val="00361591"/>
    <w:rsid w:val="003621DE"/>
    <w:rsid w:val="00362541"/>
    <w:rsid w:val="00363233"/>
    <w:rsid w:val="003639D8"/>
    <w:rsid w:val="00364BEE"/>
    <w:rsid w:val="00364CD8"/>
    <w:rsid w:val="003662C5"/>
    <w:rsid w:val="00370754"/>
    <w:rsid w:val="00371067"/>
    <w:rsid w:val="00371510"/>
    <w:rsid w:val="0037336F"/>
    <w:rsid w:val="003772FA"/>
    <w:rsid w:val="00377606"/>
    <w:rsid w:val="00383260"/>
    <w:rsid w:val="00383BF8"/>
    <w:rsid w:val="00385095"/>
    <w:rsid w:val="0038517A"/>
    <w:rsid w:val="00385B44"/>
    <w:rsid w:val="0038748A"/>
    <w:rsid w:val="00387699"/>
    <w:rsid w:val="00391D71"/>
    <w:rsid w:val="0039228B"/>
    <w:rsid w:val="003941C8"/>
    <w:rsid w:val="00394F5B"/>
    <w:rsid w:val="003951A8"/>
    <w:rsid w:val="003955A1"/>
    <w:rsid w:val="00395A7C"/>
    <w:rsid w:val="00397573"/>
    <w:rsid w:val="003A1DA3"/>
    <w:rsid w:val="003A2D64"/>
    <w:rsid w:val="003A335B"/>
    <w:rsid w:val="003A33E7"/>
    <w:rsid w:val="003A364C"/>
    <w:rsid w:val="003A5365"/>
    <w:rsid w:val="003A5795"/>
    <w:rsid w:val="003A6781"/>
    <w:rsid w:val="003A6ADA"/>
    <w:rsid w:val="003A7AC3"/>
    <w:rsid w:val="003A7F10"/>
    <w:rsid w:val="003B1143"/>
    <w:rsid w:val="003B6E1C"/>
    <w:rsid w:val="003B7550"/>
    <w:rsid w:val="003C01FD"/>
    <w:rsid w:val="003C03EE"/>
    <w:rsid w:val="003C12FC"/>
    <w:rsid w:val="003C18B0"/>
    <w:rsid w:val="003C3DA4"/>
    <w:rsid w:val="003C429A"/>
    <w:rsid w:val="003C4450"/>
    <w:rsid w:val="003C54E6"/>
    <w:rsid w:val="003C619D"/>
    <w:rsid w:val="003C7E1A"/>
    <w:rsid w:val="003D2070"/>
    <w:rsid w:val="003D322E"/>
    <w:rsid w:val="003D33A3"/>
    <w:rsid w:val="003D349D"/>
    <w:rsid w:val="003D5586"/>
    <w:rsid w:val="003D5FFF"/>
    <w:rsid w:val="003D727C"/>
    <w:rsid w:val="003D74F9"/>
    <w:rsid w:val="003D7B68"/>
    <w:rsid w:val="003D7D8D"/>
    <w:rsid w:val="003E009B"/>
    <w:rsid w:val="003E08AC"/>
    <w:rsid w:val="003E1A4F"/>
    <w:rsid w:val="003E2032"/>
    <w:rsid w:val="003E25AF"/>
    <w:rsid w:val="003E2ADF"/>
    <w:rsid w:val="003E55A4"/>
    <w:rsid w:val="003E6A97"/>
    <w:rsid w:val="003E6C30"/>
    <w:rsid w:val="003E6EA5"/>
    <w:rsid w:val="003E7362"/>
    <w:rsid w:val="003E7A5A"/>
    <w:rsid w:val="003F1274"/>
    <w:rsid w:val="003F21E9"/>
    <w:rsid w:val="003F23D0"/>
    <w:rsid w:val="003F2AEF"/>
    <w:rsid w:val="003F2C7F"/>
    <w:rsid w:val="003F3FF3"/>
    <w:rsid w:val="003F478D"/>
    <w:rsid w:val="003F4DBA"/>
    <w:rsid w:val="003F5894"/>
    <w:rsid w:val="003F59E1"/>
    <w:rsid w:val="003F7A3D"/>
    <w:rsid w:val="0040047E"/>
    <w:rsid w:val="00400620"/>
    <w:rsid w:val="00400936"/>
    <w:rsid w:val="00400C97"/>
    <w:rsid w:val="004022DD"/>
    <w:rsid w:val="004036AF"/>
    <w:rsid w:val="00404749"/>
    <w:rsid w:val="004055B6"/>
    <w:rsid w:val="004058C8"/>
    <w:rsid w:val="00405A17"/>
    <w:rsid w:val="00407FE9"/>
    <w:rsid w:val="004108D1"/>
    <w:rsid w:val="00410ABD"/>
    <w:rsid w:val="00412895"/>
    <w:rsid w:val="00412B7B"/>
    <w:rsid w:val="0041517E"/>
    <w:rsid w:val="00417951"/>
    <w:rsid w:val="0042037D"/>
    <w:rsid w:val="004208A5"/>
    <w:rsid w:val="00420EF5"/>
    <w:rsid w:val="00420F6E"/>
    <w:rsid w:val="004228E8"/>
    <w:rsid w:val="004237CC"/>
    <w:rsid w:val="00424F2C"/>
    <w:rsid w:val="00427D1C"/>
    <w:rsid w:val="00433338"/>
    <w:rsid w:val="00433593"/>
    <w:rsid w:val="00433D3C"/>
    <w:rsid w:val="00436E39"/>
    <w:rsid w:val="004374CB"/>
    <w:rsid w:val="00437518"/>
    <w:rsid w:val="004429ED"/>
    <w:rsid w:val="00442D92"/>
    <w:rsid w:val="00442E20"/>
    <w:rsid w:val="0044395E"/>
    <w:rsid w:val="00444541"/>
    <w:rsid w:val="00445E4F"/>
    <w:rsid w:val="00447DEC"/>
    <w:rsid w:val="004517E6"/>
    <w:rsid w:val="0045320C"/>
    <w:rsid w:val="004539D0"/>
    <w:rsid w:val="00453C54"/>
    <w:rsid w:val="00453F2B"/>
    <w:rsid w:val="00454832"/>
    <w:rsid w:val="0045490B"/>
    <w:rsid w:val="00456958"/>
    <w:rsid w:val="004573A8"/>
    <w:rsid w:val="00457C9F"/>
    <w:rsid w:val="00460342"/>
    <w:rsid w:val="00464326"/>
    <w:rsid w:val="00464893"/>
    <w:rsid w:val="00464B9F"/>
    <w:rsid w:val="00464E35"/>
    <w:rsid w:val="004652F5"/>
    <w:rsid w:val="00465305"/>
    <w:rsid w:val="0046642B"/>
    <w:rsid w:val="004665CF"/>
    <w:rsid w:val="00466C75"/>
    <w:rsid w:val="00466FCA"/>
    <w:rsid w:val="0047081E"/>
    <w:rsid w:val="00471ACA"/>
    <w:rsid w:val="00471C70"/>
    <w:rsid w:val="00472A23"/>
    <w:rsid w:val="00473C6A"/>
    <w:rsid w:val="00473E0A"/>
    <w:rsid w:val="004742CE"/>
    <w:rsid w:val="00475A59"/>
    <w:rsid w:val="00476FD2"/>
    <w:rsid w:val="00477778"/>
    <w:rsid w:val="00477982"/>
    <w:rsid w:val="00482209"/>
    <w:rsid w:val="00483A29"/>
    <w:rsid w:val="00484CD9"/>
    <w:rsid w:val="0048564C"/>
    <w:rsid w:val="00486496"/>
    <w:rsid w:val="00486B9A"/>
    <w:rsid w:val="00486E42"/>
    <w:rsid w:val="004876CC"/>
    <w:rsid w:val="00490570"/>
    <w:rsid w:val="00490AC4"/>
    <w:rsid w:val="004910F8"/>
    <w:rsid w:val="0049355B"/>
    <w:rsid w:val="004947A1"/>
    <w:rsid w:val="004948CA"/>
    <w:rsid w:val="004962B2"/>
    <w:rsid w:val="0049711A"/>
    <w:rsid w:val="004A0E4D"/>
    <w:rsid w:val="004A1D6E"/>
    <w:rsid w:val="004A3D9A"/>
    <w:rsid w:val="004A457C"/>
    <w:rsid w:val="004A4794"/>
    <w:rsid w:val="004A4EC9"/>
    <w:rsid w:val="004A5403"/>
    <w:rsid w:val="004A5C93"/>
    <w:rsid w:val="004A7391"/>
    <w:rsid w:val="004A7AE5"/>
    <w:rsid w:val="004B0233"/>
    <w:rsid w:val="004B0EBD"/>
    <w:rsid w:val="004B17CA"/>
    <w:rsid w:val="004B1CE6"/>
    <w:rsid w:val="004B21AA"/>
    <w:rsid w:val="004B50DF"/>
    <w:rsid w:val="004B5C3B"/>
    <w:rsid w:val="004B6961"/>
    <w:rsid w:val="004B7637"/>
    <w:rsid w:val="004C0F27"/>
    <w:rsid w:val="004C14FE"/>
    <w:rsid w:val="004C1774"/>
    <w:rsid w:val="004C1945"/>
    <w:rsid w:val="004C2830"/>
    <w:rsid w:val="004C2BAC"/>
    <w:rsid w:val="004C2C3C"/>
    <w:rsid w:val="004C3741"/>
    <w:rsid w:val="004C4928"/>
    <w:rsid w:val="004C642A"/>
    <w:rsid w:val="004C6FEC"/>
    <w:rsid w:val="004C7370"/>
    <w:rsid w:val="004C7CD3"/>
    <w:rsid w:val="004D10C3"/>
    <w:rsid w:val="004D17D6"/>
    <w:rsid w:val="004D1AFB"/>
    <w:rsid w:val="004D37FC"/>
    <w:rsid w:val="004D481C"/>
    <w:rsid w:val="004D5722"/>
    <w:rsid w:val="004D5904"/>
    <w:rsid w:val="004D6641"/>
    <w:rsid w:val="004D7B82"/>
    <w:rsid w:val="004E0E26"/>
    <w:rsid w:val="004E0EC8"/>
    <w:rsid w:val="004E2B4D"/>
    <w:rsid w:val="004E3C24"/>
    <w:rsid w:val="004E3ECD"/>
    <w:rsid w:val="004E5D1B"/>
    <w:rsid w:val="004E5E6B"/>
    <w:rsid w:val="004E5FD2"/>
    <w:rsid w:val="004E60BE"/>
    <w:rsid w:val="004E7915"/>
    <w:rsid w:val="004E79DF"/>
    <w:rsid w:val="004E7C59"/>
    <w:rsid w:val="004F0716"/>
    <w:rsid w:val="004F0E39"/>
    <w:rsid w:val="004F1A1F"/>
    <w:rsid w:val="004F3487"/>
    <w:rsid w:val="004F3A9B"/>
    <w:rsid w:val="004F4087"/>
    <w:rsid w:val="004F4793"/>
    <w:rsid w:val="004F5646"/>
    <w:rsid w:val="004F5B37"/>
    <w:rsid w:val="004F5BBC"/>
    <w:rsid w:val="004F5BE5"/>
    <w:rsid w:val="004F6C5E"/>
    <w:rsid w:val="004F7903"/>
    <w:rsid w:val="004F796F"/>
    <w:rsid w:val="004F7C7A"/>
    <w:rsid w:val="004F7CB7"/>
    <w:rsid w:val="00500B70"/>
    <w:rsid w:val="00500DAC"/>
    <w:rsid w:val="0050137B"/>
    <w:rsid w:val="00502F92"/>
    <w:rsid w:val="005045E5"/>
    <w:rsid w:val="0050574F"/>
    <w:rsid w:val="00505CE3"/>
    <w:rsid w:val="00505F63"/>
    <w:rsid w:val="005066AB"/>
    <w:rsid w:val="00507F49"/>
    <w:rsid w:val="00510063"/>
    <w:rsid w:val="005119EA"/>
    <w:rsid w:val="00511C01"/>
    <w:rsid w:val="0051287E"/>
    <w:rsid w:val="00512F3A"/>
    <w:rsid w:val="00515F92"/>
    <w:rsid w:val="005170B5"/>
    <w:rsid w:val="00517195"/>
    <w:rsid w:val="00520C3C"/>
    <w:rsid w:val="00523FD0"/>
    <w:rsid w:val="00524498"/>
    <w:rsid w:val="00524BBB"/>
    <w:rsid w:val="00524DEC"/>
    <w:rsid w:val="005257F8"/>
    <w:rsid w:val="0052796F"/>
    <w:rsid w:val="00530989"/>
    <w:rsid w:val="00531684"/>
    <w:rsid w:val="00531717"/>
    <w:rsid w:val="00531807"/>
    <w:rsid w:val="00532A1D"/>
    <w:rsid w:val="00533A35"/>
    <w:rsid w:val="00534FF7"/>
    <w:rsid w:val="00535464"/>
    <w:rsid w:val="005355C6"/>
    <w:rsid w:val="005363FE"/>
    <w:rsid w:val="0053761F"/>
    <w:rsid w:val="00537C59"/>
    <w:rsid w:val="0054028D"/>
    <w:rsid w:val="0054063C"/>
    <w:rsid w:val="00540B5F"/>
    <w:rsid w:val="00540C7E"/>
    <w:rsid w:val="00540E0A"/>
    <w:rsid w:val="005417E3"/>
    <w:rsid w:val="005431E7"/>
    <w:rsid w:val="00543B98"/>
    <w:rsid w:val="00543F27"/>
    <w:rsid w:val="00544C93"/>
    <w:rsid w:val="00544FA3"/>
    <w:rsid w:val="00545C90"/>
    <w:rsid w:val="00545CEE"/>
    <w:rsid w:val="005472D4"/>
    <w:rsid w:val="00547FB0"/>
    <w:rsid w:val="00550981"/>
    <w:rsid w:val="0055215C"/>
    <w:rsid w:val="00552240"/>
    <w:rsid w:val="0055320E"/>
    <w:rsid w:val="005540BE"/>
    <w:rsid w:val="0055507A"/>
    <w:rsid w:val="00555DDE"/>
    <w:rsid w:val="00556503"/>
    <w:rsid w:val="00556E40"/>
    <w:rsid w:val="005570A8"/>
    <w:rsid w:val="005572C5"/>
    <w:rsid w:val="00557C02"/>
    <w:rsid w:val="00560339"/>
    <w:rsid w:val="00561609"/>
    <w:rsid w:val="00561C2F"/>
    <w:rsid w:val="00562C40"/>
    <w:rsid w:val="00563F18"/>
    <w:rsid w:val="00564A2E"/>
    <w:rsid w:val="00565999"/>
    <w:rsid w:val="00566637"/>
    <w:rsid w:val="0057081A"/>
    <w:rsid w:val="00571289"/>
    <w:rsid w:val="00571C67"/>
    <w:rsid w:val="00571F85"/>
    <w:rsid w:val="005724FE"/>
    <w:rsid w:val="00572FC1"/>
    <w:rsid w:val="00573168"/>
    <w:rsid w:val="00576744"/>
    <w:rsid w:val="005778CA"/>
    <w:rsid w:val="00577F96"/>
    <w:rsid w:val="005803D6"/>
    <w:rsid w:val="00581858"/>
    <w:rsid w:val="00582DFB"/>
    <w:rsid w:val="00587718"/>
    <w:rsid w:val="00587DF8"/>
    <w:rsid w:val="00592DF9"/>
    <w:rsid w:val="00593021"/>
    <w:rsid w:val="00593D81"/>
    <w:rsid w:val="005940BB"/>
    <w:rsid w:val="00594453"/>
    <w:rsid w:val="00594E1D"/>
    <w:rsid w:val="005959EA"/>
    <w:rsid w:val="005A0DC5"/>
    <w:rsid w:val="005A195A"/>
    <w:rsid w:val="005A354B"/>
    <w:rsid w:val="005A3559"/>
    <w:rsid w:val="005A3B49"/>
    <w:rsid w:val="005A4BF9"/>
    <w:rsid w:val="005A5135"/>
    <w:rsid w:val="005A5C20"/>
    <w:rsid w:val="005A6ABA"/>
    <w:rsid w:val="005A6E1A"/>
    <w:rsid w:val="005A760F"/>
    <w:rsid w:val="005A7D6C"/>
    <w:rsid w:val="005B06C0"/>
    <w:rsid w:val="005B0E5C"/>
    <w:rsid w:val="005B1008"/>
    <w:rsid w:val="005B1236"/>
    <w:rsid w:val="005B1565"/>
    <w:rsid w:val="005B2603"/>
    <w:rsid w:val="005B27FF"/>
    <w:rsid w:val="005B4014"/>
    <w:rsid w:val="005B49CA"/>
    <w:rsid w:val="005B4DE5"/>
    <w:rsid w:val="005B4F5E"/>
    <w:rsid w:val="005B568F"/>
    <w:rsid w:val="005B6750"/>
    <w:rsid w:val="005B6E1E"/>
    <w:rsid w:val="005B7F8E"/>
    <w:rsid w:val="005C0272"/>
    <w:rsid w:val="005C208C"/>
    <w:rsid w:val="005C4B71"/>
    <w:rsid w:val="005C5CA2"/>
    <w:rsid w:val="005C6259"/>
    <w:rsid w:val="005C6DBD"/>
    <w:rsid w:val="005C7C87"/>
    <w:rsid w:val="005D0EFA"/>
    <w:rsid w:val="005D36CE"/>
    <w:rsid w:val="005D5E99"/>
    <w:rsid w:val="005D6CD7"/>
    <w:rsid w:val="005D7622"/>
    <w:rsid w:val="005D7B2E"/>
    <w:rsid w:val="005D7F2B"/>
    <w:rsid w:val="005E24DF"/>
    <w:rsid w:val="005E2580"/>
    <w:rsid w:val="005E29A4"/>
    <w:rsid w:val="005E3BA1"/>
    <w:rsid w:val="005E4AAF"/>
    <w:rsid w:val="005F1CBB"/>
    <w:rsid w:val="005F2306"/>
    <w:rsid w:val="005F433E"/>
    <w:rsid w:val="005F459E"/>
    <w:rsid w:val="005F498C"/>
    <w:rsid w:val="005F5783"/>
    <w:rsid w:val="005F5F10"/>
    <w:rsid w:val="005F7219"/>
    <w:rsid w:val="005F7413"/>
    <w:rsid w:val="005F7665"/>
    <w:rsid w:val="0060060E"/>
    <w:rsid w:val="0060069E"/>
    <w:rsid w:val="00600DF5"/>
    <w:rsid w:val="0060156A"/>
    <w:rsid w:val="00603A8E"/>
    <w:rsid w:val="00603FFE"/>
    <w:rsid w:val="006047C7"/>
    <w:rsid w:val="00605812"/>
    <w:rsid w:val="00605BFA"/>
    <w:rsid w:val="00605D34"/>
    <w:rsid w:val="00606A47"/>
    <w:rsid w:val="00610438"/>
    <w:rsid w:val="00611AB0"/>
    <w:rsid w:val="00611AF5"/>
    <w:rsid w:val="00612FFB"/>
    <w:rsid w:val="006131C7"/>
    <w:rsid w:val="0061344D"/>
    <w:rsid w:val="00613A9F"/>
    <w:rsid w:val="00613FCD"/>
    <w:rsid w:val="00614495"/>
    <w:rsid w:val="006145EC"/>
    <w:rsid w:val="006162C5"/>
    <w:rsid w:val="0061630B"/>
    <w:rsid w:val="006165BD"/>
    <w:rsid w:val="006168A8"/>
    <w:rsid w:val="00616B9B"/>
    <w:rsid w:val="00617593"/>
    <w:rsid w:val="0062014E"/>
    <w:rsid w:val="0062186F"/>
    <w:rsid w:val="00621E73"/>
    <w:rsid w:val="00622C90"/>
    <w:rsid w:val="00623740"/>
    <w:rsid w:val="00623830"/>
    <w:rsid w:val="0062510D"/>
    <w:rsid w:val="0062584B"/>
    <w:rsid w:val="00625FCA"/>
    <w:rsid w:val="006264DC"/>
    <w:rsid w:val="00626E8A"/>
    <w:rsid w:val="00627740"/>
    <w:rsid w:val="006279CC"/>
    <w:rsid w:val="00630676"/>
    <w:rsid w:val="006324E1"/>
    <w:rsid w:val="006327FF"/>
    <w:rsid w:val="00632BA5"/>
    <w:rsid w:val="00633891"/>
    <w:rsid w:val="006351E7"/>
    <w:rsid w:val="00636231"/>
    <w:rsid w:val="00636FF9"/>
    <w:rsid w:val="00637B73"/>
    <w:rsid w:val="00640EB5"/>
    <w:rsid w:val="006411F5"/>
    <w:rsid w:val="00642A84"/>
    <w:rsid w:val="006443F4"/>
    <w:rsid w:val="00646560"/>
    <w:rsid w:val="00646F08"/>
    <w:rsid w:val="00647DFF"/>
    <w:rsid w:val="00650F91"/>
    <w:rsid w:val="0065138F"/>
    <w:rsid w:val="00651BAE"/>
    <w:rsid w:val="00652451"/>
    <w:rsid w:val="00654D9E"/>
    <w:rsid w:val="0065679B"/>
    <w:rsid w:val="006578FB"/>
    <w:rsid w:val="0065791A"/>
    <w:rsid w:val="00660713"/>
    <w:rsid w:val="006621BF"/>
    <w:rsid w:val="006624B3"/>
    <w:rsid w:val="00666138"/>
    <w:rsid w:val="006665A8"/>
    <w:rsid w:val="006665E4"/>
    <w:rsid w:val="00666BCF"/>
    <w:rsid w:val="00670196"/>
    <w:rsid w:val="006703E4"/>
    <w:rsid w:val="00672CAE"/>
    <w:rsid w:val="00673C00"/>
    <w:rsid w:val="00682014"/>
    <w:rsid w:val="00682737"/>
    <w:rsid w:val="006843A8"/>
    <w:rsid w:val="00684612"/>
    <w:rsid w:val="006863B6"/>
    <w:rsid w:val="00686CAC"/>
    <w:rsid w:val="00686EF3"/>
    <w:rsid w:val="00687104"/>
    <w:rsid w:val="0068750B"/>
    <w:rsid w:val="006927E1"/>
    <w:rsid w:val="00692AF5"/>
    <w:rsid w:val="0069330F"/>
    <w:rsid w:val="006935C4"/>
    <w:rsid w:val="006938A1"/>
    <w:rsid w:val="00693D27"/>
    <w:rsid w:val="00695393"/>
    <w:rsid w:val="0069543A"/>
    <w:rsid w:val="00696DD1"/>
    <w:rsid w:val="0069706B"/>
    <w:rsid w:val="006975A9"/>
    <w:rsid w:val="00697FFC"/>
    <w:rsid w:val="006A02C0"/>
    <w:rsid w:val="006A0327"/>
    <w:rsid w:val="006A0644"/>
    <w:rsid w:val="006A116C"/>
    <w:rsid w:val="006A1DF4"/>
    <w:rsid w:val="006A2E8F"/>
    <w:rsid w:val="006A53C3"/>
    <w:rsid w:val="006A5525"/>
    <w:rsid w:val="006A6C6D"/>
    <w:rsid w:val="006A6E00"/>
    <w:rsid w:val="006A70FF"/>
    <w:rsid w:val="006B0BB2"/>
    <w:rsid w:val="006B1C93"/>
    <w:rsid w:val="006B2FE0"/>
    <w:rsid w:val="006B4F90"/>
    <w:rsid w:val="006B4FD6"/>
    <w:rsid w:val="006B62C3"/>
    <w:rsid w:val="006B6B90"/>
    <w:rsid w:val="006C05C6"/>
    <w:rsid w:val="006C11F5"/>
    <w:rsid w:val="006C14BD"/>
    <w:rsid w:val="006C1F66"/>
    <w:rsid w:val="006C2725"/>
    <w:rsid w:val="006C294D"/>
    <w:rsid w:val="006C29E3"/>
    <w:rsid w:val="006C2D22"/>
    <w:rsid w:val="006C324B"/>
    <w:rsid w:val="006C35AB"/>
    <w:rsid w:val="006C388A"/>
    <w:rsid w:val="006C4505"/>
    <w:rsid w:val="006C4744"/>
    <w:rsid w:val="006C635F"/>
    <w:rsid w:val="006C72E3"/>
    <w:rsid w:val="006D2533"/>
    <w:rsid w:val="006D46BA"/>
    <w:rsid w:val="006D4DD2"/>
    <w:rsid w:val="006D4F06"/>
    <w:rsid w:val="006D572B"/>
    <w:rsid w:val="006D59AE"/>
    <w:rsid w:val="006D5CE9"/>
    <w:rsid w:val="006D5FB6"/>
    <w:rsid w:val="006D7824"/>
    <w:rsid w:val="006E1236"/>
    <w:rsid w:val="006E26BC"/>
    <w:rsid w:val="006E536D"/>
    <w:rsid w:val="006E5AEB"/>
    <w:rsid w:val="006E6C0D"/>
    <w:rsid w:val="006E6C34"/>
    <w:rsid w:val="006E7E73"/>
    <w:rsid w:val="006E7EEE"/>
    <w:rsid w:val="006F054C"/>
    <w:rsid w:val="006F05C0"/>
    <w:rsid w:val="006F1746"/>
    <w:rsid w:val="006F1D45"/>
    <w:rsid w:val="006F2046"/>
    <w:rsid w:val="006F3DB8"/>
    <w:rsid w:val="006F3F47"/>
    <w:rsid w:val="006F5504"/>
    <w:rsid w:val="006F5A73"/>
    <w:rsid w:val="006F688F"/>
    <w:rsid w:val="00700211"/>
    <w:rsid w:val="00700AA9"/>
    <w:rsid w:val="00701AF2"/>
    <w:rsid w:val="007023DC"/>
    <w:rsid w:val="0070270A"/>
    <w:rsid w:val="00702E39"/>
    <w:rsid w:val="00704824"/>
    <w:rsid w:val="00704834"/>
    <w:rsid w:val="007052BD"/>
    <w:rsid w:val="007054FD"/>
    <w:rsid w:val="007070AB"/>
    <w:rsid w:val="00707DF2"/>
    <w:rsid w:val="0071034E"/>
    <w:rsid w:val="00710EA5"/>
    <w:rsid w:val="007132BF"/>
    <w:rsid w:val="00714E71"/>
    <w:rsid w:val="00715AF8"/>
    <w:rsid w:val="0071681F"/>
    <w:rsid w:val="00716E33"/>
    <w:rsid w:val="007213DA"/>
    <w:rsid w:val="00721860"/>
    <w:rsid w:val="00721AAC"/>
    <w:rsid w:val="00722149"/>
    <w:rsid w:val="00723E48"/>
    <w:rsid w:val="007245A7"/>
    <w:rsid w:val="00724E70"/>
    <w:rsid w:val="007251AA"/>
    <w:rsid w:val="00725B96"/>
    <w:rsid w:val="00725ECE"/>
    <w:rsid w:val="00730B02"/>
    <w:rsid w:val="0073103E"/>
    <w:rsid w:val="007313F2"/>
    <w:rsid w:val="007317BD"/>
    <w:rsid w:val="0073190D"/>
    <w:rsid w:val="007321C2"/>
    <w:rsid w:val="00733B13"/>
    <w:rsid w:val="007405F1"/>
    <w:rsid w:val="00741022"/>
    <w:rsid w:val="00741177"/>
    <w:rsid w:val="00741682"/>
    <w:rsid w:val="007416F6"/>
    <w:rsid w:val="00743424"/>
    <w:rsid w:val="0074440F"/>
    <w:rsid w:val="00744611"/>
    <w:rsid w:val="00744CB8"/>
    <w:rsid w:val="00745B53"/>
    <w:rsid w:val="007462EC"/>
    <w:rsid w:val="00746E8C"/>
    <w:rsid w:val="00747A32"/>
    <w:rsid w:val="007505EA"/>
    <w:rsid w:val="00750806"/>
    <w:rsid w:val="00750AD7"/>
    <w:rsid w:val="00750E27"/>
    <w:rsid w:val="00751376"/>
    <w:rsid w:val="00751E55"/>
    <w:rsid w:val="00752C96"/>
    <w:rsid w:val="007537F5"/>
    <w:rsid w:val="0075387A"/>
    <w:rsid w:val="00755145"/>
    <w:rsid w:val="00755BD9"/>
    <w:rsid w:val="00756330"/>
    <w:rsid w:val="00756E48"/>
    <w:rsid w:val="007629EB"/>
    <w:rsid w:val="00764B9A"/>
    <w:rsid w:val="007652A2"/>
    <w:rsid w:val="0076597D"/>
    <w:rsid w:val="007659D4"/>
    <w:rsid w:val="00765B9D"/>
    <w:rsid w:val="0077039C"/>
    <w:rsid w:val="007711F8"/>
    <w:rsid w:val="007716E6"/>
    <w:rsid w:val="00771CE4"/>
    <w:rsid w:val="00772616"/>
    <w:rsid w:val="00773677"/>
    <w:rsid w:val="00773C99"/>
    <w:rsid w:val="00774D31"/>
    <w:rsid w:val="0077654D"/>
    <w:rsid w:val="007772C9"/>
    <w:rsid w:val="00780164"/>
    <w:rsid w:val="007801A8"/>
    <w:rsid w:val="0078139F"/>
    <w:rsid w:val="00781743"/>
    <w:rsid w:val="007827AF"/>
    <w:rsid w:val="00782C14"/>
    <w:rsid w:val="00783039"/>
    <w:rsid w:val="00783BFF"/>
    <w:rsid w:val="00783EC1"/>
    <w:rsid w:val="007846DF"/>
    <w:rsid w:val="00784769"/>
    <w:rsid w:val="00785201"/>
    <w:rsid w:val="00785717"/>
    <w:rsid w:val="00785EE1"/>
    <w:rsid w:val="00786450"/>
    <w:rsid w:val="007870A6"/>
    <w:rsid w:val="00787841"/>
    <w:rsid w:val="00787BA8"/>
    <w:rsid w:val="0079048A"/>
    <w:rsid w:val="007904D0"/>
    <w:rsid w:val="00791949"/>
    <w:rsid w:val="0079387D"/>
    <w:rsid w:val="00794796"/>
    <w:rsid w:val="00794FC3"/>
    <w:rsid w:val="00795B98"/>
    <w:rsid w:val="00796202"/>
    <w:rsid w:val="007969D6"/>
    <w:rsid w:val="00796C75"/>
    <w:rsid w:val="007974B9"/>
    <w:rsid w:val="007A1896"/>
    <w:rsid w:val="007A202B"/>
    <w:rsid w:val="007A2648"/>
    <w:rsid w:val="007A26E4"/>
    <w:rsid w:val="007A2992"/>
    <w:rsid w:val="007A3FEB"/>
    <w:rsid w:val="007A516E"/>
    <w:rsid w:val="007A520D"/>
    <w:rsid w:val="007A5FA7"/>
    <w:rsid w:val="007A6789"/>
    <w:rsid w:val="007A7269"/>
    <w:rsid w:val="007B060D"/>
    <w:rsid w:val="007B0793"/>
    <w:rsid w:val="007B271A"/>
    <w:rsid w:val="007B2C8D"/>
    <w:rsid w:val="007B2E91"/>
    <w:rsid w:val="007B32DF"/>
    <w:rsid w:val="007B3947"/>
    <w:rsid w:val="007B542C"/>
    <w:rsid w:val="007B645D"/>
    <w:rsid w:val="007B65A8"/>
    <w:rsid w:val="007B65DC"/>
    <w:rsid w:val="007C0AD2"/>
    <w:rsid w:val="007C1B26"/>
    <w:rsid w:val="007C2ECD"/>
    <w:rsid w:val="007C3436"/>
    <w:rsid w:val="007C55C0"/>
    <w:rsid w:val="007C5F91"/>
    <w:rsid w:val="007C66EF"/>
    <w:rsid w:val="007C6820"/>
    <w:rsid w:val="007C6FA0"/>
    <w:rsid w:val="007D0E79"/>
    <w:rsid w:val="007D14A5"/>
    <w:rsid w:val="007D1602"/>
    <w:rsid w:val="007D21EF"/>
    <w:rsid w:val="007D3955"/>
    <w:rsid w:val="007D412B"/>
    <w:rsid w:val="007D457A"/>
    <w:rsid w:val="007D4BCB"/>
    <w:rsid w:val="007D5083"/>
    <w:rsid w:val="007D7D6E"/>
    <w:rsid w:val="007E0203"/>
    <w:rsid w:val="007E0B10"/>
    <w:rsid w:val="007E1E41"/>
    <w:rsid w:val="007E2D68"/>
    <w:rsid w:val="007E3B58"/>
    <w:rsid w:val="007E59B9"/>
    <w:rsid w:val="007E6B92"/>
    <w:rsid w:val="007E6CE6"/>
    <w:rsid w:val="007F06A6"/>
    <w:rsid w:val="007F13D9"/>
    <w:rsid w:val="007F1DAF"/>
    <w:rsid w:val="007F2170"/>
    <w:rsid w:val="007F254C"/>
    <w:rsid w:val="007F35A6"/>
    <w:rsid w:val="007F3FD2"/>
    <w:rsid w:val="007F4761"/>
    <w:rsid w:val="007F4823"/>
    <w:rsid w:val="007F5713"/>
    <w:rsid w:val="007F5805"/>
    <w:rsid w:val="007F7119"/>
    <w:rsid w:val="007F78F7"/>
    <w:rsid w:val="008003D8"/>
    <w:rsid w:val="008007C6"/>
    <w:rsid w:val="008029EC"/>
    <w:rsid w:val="00802A5A"/>
    <w:rsid w:val="008030F0"/>
    <w:rsid w:val="00803174"/>
    <w:rsid w:val="0080359A"/>
    <w:rsid w:val="008035CC"/>
    <w:rsid w:val="0080494C"/>
    <w:rsid w:val="008056CD"/>
    <w:rsid w:val="00805947"/>
    <w:rsid w:val="00805E7D"/>
    <w:rsid w:val="008064F9"/>
    <w:rsid w:val="00807C48"/>
    <w:rsid w:val="0081036B"/>
    <w:rsid w:val="00810CE2"/>
    <w:rsid w:val="00812750"/>
    <w:rsid w:val="00812AA3"/>
    <w:rsid w:val="00813767"/>
    <w:rsid w:val="008139AA"/>
    <w:rsid w:val="00815358"/>
    <w:rsid w:val="0081595C"/>
    <w:rsid w:val="00816281"/>
    <w:rsid w:val="00820446"/>
    <w:rsid w:val="0082066B"/>
    <w:rsid w:val="00820DCB"/>
    <w:rsid w:val="008230C4"/>
    <w:rsid w:val="00823C6A"/>
    <w:rsid w:val="00824D60"/>
    <w:rsid w:val="00824E05"/>
    <w:rsid w:val="008265FF"/>
    <w:rsid w:val="00827067"/>
    <w:rsid w:val="00827714"/>
    <w:rsid w:val="00827A4A"/>
    <w:rsid w:val="008301D2"/>
    <w:rsid w:val="008308F9"/>
    <w:rsid w:val="0083262D"/>
    <w:rsid w:val="008333EF"/>
    <w:rsid w:val="008339D3"/>
    <w:rsid w:val="00833E0D"/>
    <w:rsid w:val="008348DE"/>
    <w:rsid w:val="00835186"/>
    <w:rsid w:val="008360F1"/>
    <w:rsid w:val="00836277"/>
    <w:rsid w:val="00836AFE"/>
    <w:rsid w:val="008406FD"/>
    <w:rsid w:val="00841178"/>
    <w:rsid w:val="00841536"/>
    <w:rsid w:val="00841F4B"/>
    <w:rsid w:val="00842FF6"/>
    <w:rsid w:val="00843502"/>
    <w:rsid w:val="0084359B"/>
    <w:rsid w:val="00843E8C"/>
    <w:rsid w:val="00844A54"/>
    <w:rsid w:val="0084522F"/>
    <w:rsid w:val="00846550"/>
    <w:rsid w:val="00847582"/>
    <w:rsid w:val="00847AEE"/>
    <w:rsid w:val="00851CDD"/>
    <w:rsid w:val="0085222A"/>
    <w:rsid w:val="00852367"/>
    <w:rsid w:val="00853787"/>
    <w:rsid w:val="00853BEE"/>
    <w:rsid w:val="00854CCB"/>
    <w:rsid w:val="00855ED4"/>
    <w:rsid w:val="00860BAD"/>
    <w:rsid w:val="00861FDC"/>
    <w:rsid w:val="008627B9"/>
    <w:rsid w:val="00862AD5"/>
    <w:rsid w:val="00862B15"/>
    <w:rsid w:val="00862FB1"/>
    <w:rsid w:val="008630BA"/>
    <w:rsid w:val="00864C60"/>
    <w:rsid w:val="008658EC"/>
    <w:rsid w:val="0087004E"/>
    <w:rsid w:val="0087073E"/>
    <w:rsid w:val="00870815"/>
    <w:rsid w:val="00870B79"/>
    <w:rsid w:val="00874AF0"/>
    <w:rsid w:val="00875AF0"/>
    <w:rsid w:val="00875D5C"/>
    <w:rsid w:val="00875EE5"/>
    <w:rsid w:val="00876625"/>
    <w:rsid w:val="00876990"/>
    <w:rsid w:val="00876F87"/>
    <w:rsid w:val="00877A6B"/>
    <w:rsid w:val="00877CBA"/>
    <w:rsid w:val="0088002B"/>
    <w:rsid w:val="008809E5"/>
    <w:rsid w:val="0088281E"/>
    <w:rsid w:val="008829F9"/>
    <w:rsid w:val="00883A17"/>
    <w:rsid w:val="00884F12"/>
    <w:rsid w:val="008866F8"/>
    <w:rsid w:val="00886FEF"/>
    <w:rsid w:val="00887F8F"/>
    <w:rsid w:val="0089099A"/>
    <w:rsid w:val="008914E9"/>
    <w:rsid w:val="00892D80"/>
    <w:rsid w:val="008951C7"/>
    <w:rsid w:val="00895700"/>
    <w:rsid w:val="00895B07"/>
    <w:rsid w:val="00895C9A"/>
    <w:rsid w:val="0089692E"/>
    <w:rsid w:val="00897D69"/>
    <w:rsid w:val="00897F1E"/>
    <w:rsid w:val="00897F48"/>
    <w:rsid w:val="008A03AC"/>
    <w:rsid w:val="008A05C3"/>
    <w:rsid w:val="008A0F3C"/>
    <w:rsid w:val="008A13D2"/>
    <w:rsid w:val="008A165A"/>
    <w:rsid w:val="008A1B5D"/>
    <w:rsid w:val="008A40B5"/>
    <w:rsid w:val="008A4F91"/>
    <w:rsid w:val="008A55F6"/>
    <w:rsid w:val="008A60FB"/>
    <w:rsid w:val="008A64B2"/>
    <w:rsid w:val="008A65DE"/>
    <w:rsid w:val="008A6D1F"/>
    <w:rsid w:val="008A72E4"/>
    <w:rsid w:val="008A74E6"/>
    <w:rsid w:val="008A74EA"/>
    <w:rsid w:val="008A7B84"/>
    <w:rsid w:val="008B0763"/>
    <w:rsid w:val="008B0EFE"/>
    <w:rsid w:val="008B23F7"/>
    <w:rsid w:val="008B2C34"/>
    <w:rsid w:val="008B329D"/>
    <w:rsid w:val="008B373C"/>
    <w:rsid w:val="008B3890"/>
    <w:rsid w:val="008B5A21"/>
    <w:rsid w:val="008B60FE"/>
    <w:rsid w:val="008B671F"/>
    <w:rsid w:val="008B6CDF"/>
    <w:rsid w:val="008C02EE"/>
    <w:rsid w:val="008C1421"/>
    <w:rsid w:val="008C15E8"/>
    <w:rsid w:val="008C1758"/>
    <w:rsid w:val="008C2D16"/>
    <w:rsid w:val="008D1280"/>
    <w:rsid w:val="008D16AE"/>
    <w:rsid w:val="008D1C4A"/>
    <w:rsid w:val="008D2366"/>
    <w:rsid w:val="008D39FA"/>
    <w:rsid w:val="008D3A35"/>
    <w:rsid w:val="008D4C10"/>
    <w:rsid w:val="008D4F1F"/>
    <w:rsid w:val="008D5143"/>
    <w:rsid w:val="008D5BED"/>
    <w:rsid w:val="008D5F58"/>
    <w:rsid w:val="008D6834"/>
    <w:rsid w:val="008D6B1C"/>
    <w:rsid w:val="008D6FAB"/>
    <w:rsid w:val="008D6FCD"/>
    <w:rsid w:val="008D70A0"/>
    <w:rsid w:val="008E0011"/>
    <w:rsid w:val="008E071C"/>
    <w:rsid w:val="008E2453"/>
    <w:rsid w:val="008E3555"/>
    <w:rsid w:val="008E4DDA"/>
    <w:rsid w:val="008E4EFE"/>
    <w:rsid w:val="008E51A5"/>
    <w:rsid w:val="008E54D6"/>
    <w:rsid w:val="008E5E2C"/>
    <w:rsid w:val="008E75E8"/>
    <w:rsid w:val="008E7DFA"/>
    <w:rsid w:val="008F12B2"/>
    <w:rsid w:val="008F198F"/>
    <w:rsid w:val="008F2369"/>
    <w:rsid w:val="008F23A8"/>
    <w:rsid w:val="008F2538"/>
    <w:rsid w:val="008F29B2"/>
    <w:rsid w:val="008F2C52"/>
    <w:rsid w:val="008F34BE"/>
    <w:rsid w:val="008F3F21"/>
    <w:rsid w:val="008F5E64"/>
    <w:rsid w:val="008F6268"/>
    <w:rsid w:val="008F7421"/>
    <w:rsid w:val="008F7AF0"/>
    <w:rsid w:val="00900DA4"/>
    <w:rsid w:val="0090104B"/>
    <w:rsid w:val="00902072"/>
    <w:rsid w:val="00903419"/>
    <w:rsid w:val="009034ED"/>
    <w:rsid w:val="00903E80"/>
    <w:rsid w:val="00906FE4"/>
    <w:rsid w:val="009075A0"/>
    <w:rsid w:val="0091055A"/>
    <w:rsid w:val="00910AA8"/>
    <w:rsid w:val="00911807"/>
    <w:rsid w:val="00912E3C"/>
    <w:rsid w:val="00912FCB"/>
    <w:rsid w:val="00915F7E"/>
    <w:rsid w:val="009166A8"/>
    <w:rsid w:val="00916A01"/>
    <w:rsid w:val="009176E9"/>
    <w:rsid w:val="00921297"/>
    <w:rsid w:val="009215E8"/>
    <w:rsid w:val="00921ABC"/>
    <w:rsid w:val="009246BF"/>
    <w:rsid w:val="00925491"/>
    <w:rsid w:val="00926505"/>
    <w:rsid w:val="009266D1"/>
    <w:rsid w:val="00927674"/>
    <w:rsid w:val="00933049"/>
    <w:rsid w:val="0093399F"/>
    <w:rsid w:val="00935621"/>
    <w:rsid w:val="00935A1E"/>
    <w:rsid w:val="00935AF4"/>
    <w:rsid w:val="00940EAA"/>
    <w:rsid w:val="00942500"/>
    <w:rsid w:val="00942556"/>
    <w:rsid w:val="009436E0"/>
    <w:rsid w:val="009446A3"/>
    <w:rsid w:val="00944DF7"/>
    <w:rsid w:val="0094573B"/>
    <w:rsid w:val="00945E26"/>
    <w:rsid w:val="00945E6A"/>
    <w:rsid w:val="00946042"/>
    <w:rsid w:val="009468E7"/>
    <w:rsid w:val="00947149"/>
    <w:rsid w:val="00947E64"/>
    <w:rsid w:val="009506CC"/>
    <w:rsid w:val="00952604"/>
    <w:rsid w:val="00952F51"/>
    <w:rsid w:val="009535DE"/>
    <w:rsid w:val="00954D03"/>
    <w:rsid w:val="00955EF7"/>
    <w:rsid w:val="00956B04"/>
    <w:rsid w:val="00956D3D"/>
    <w:rsid w:val="00957716"/>
    <w:rsid w:val="0096053E"/>
    <w:rsid w:val="00960D01"/>
    <w:rsid w:val="00961076"/>
    <w:rsid w:val="00963DC4"/>
    <w:rsid w:val="00964036"/>
    <w:rsid w:val="00964C51"/>
    <w:rsid w:val="009650C3"/>
    <w:rsid w:val="009677E3"/>
    <w:rsid w:val="0097016B"/>
    <w:rsid w:val="00970599"/>
    <w:rsid w:val="0097132E"/>
    <w:rsid w:val="00971E36"/>
    <w:rsid w:val="00972AD0"/>
    <w:rsid w:val="00974851"/>
    <w:rsid w:val="0097614C"/>
    <w:rsid w:val="00976768"/>
    <w:rsid w:val="00981400"/>
    <w:rsid w:val="00981729"/>
    <w:rsid w:val="009817C0"/>
    <w:rsid w:val="00984A4D"/>
    <w:rsid w:val="00984FC5"/>
    <w:rsid w:val="009852BA"/>
    <w:rsid w:val="00986F28"/>
    <w:rsid w:val="00990568"/>
    <w:rsid w:val="00992535"/>
    <w:rsid w:val="00992C35"/>
    <w:rsid w:val="009932D6"/>
    <w:rsid w:val="00993774"/>
    <w:rsid w:val="00993DA2"/>
    <w:rsid w:val="00993F48"/>
    <w:rsid w:val="00994C33"/>
    <w:rsid w:val="00994DC0"/>
    <w:rsid w:val="009951B6"/>
    <w:rsid w:val="00995F81"/>
    <w:rsid w:val="00996126"/>
    <w:rsid w:val="00996B66"/>
    <w:rsid w:val="00997135"/>
    <w:rsid w:val="00997B85"/>
    <w:rsid w:val="009A1CBB"/>
    <w:rsid w:val="009A260B"/>
    <w:rsid w:val="009A38EA"/>
    <w:rsid w:val="009A3A4D"/>
    <w:rsid w:val="009A3D6F"/>
    <w:rsid w:val="009A4042"/>
    <w:rsid w:val="009A44E0"/>
    <w:rsid w:val="009A67AC"/>
    <w:rsid w:val="009A744A"/>
    <w:rsid w:val="009A7C1C"/>
    <w:rsid w:val="009B12DF"/>
    <w:rsid w:val="009B2DAF"/>
    <w:rsid w:val="009B2F77"/>
    <w:rsid w:val="009B2FAA"/>
    <w:rsid w:val="009B40B8"/>
    <w:rsid w:val="009B4332"/>
    <w:rsid w:val="009B539F"/>
    <w:rsid w:val="009B5A56"/>
    <w:rsid w:val="009B5BDC"/>
    <w:rsid w:val="009B5F4F"/>
    <w:rsid w:val="009B6561"/>
    <w:rsid w:val="009B7BE3"/>
    <w:rsid w:val="009B7CAC"/>
    <w:rsid w:val="009B7F24"/>
    <w:rsid w:val="009C069B"/>
    <w:rsid w:val="009C1124"/>
    <w:rsid w:val="009C231E"/>
    <w:rsid w:val="009C262D"/>
    <w:rsid w:val="009C2BA5"/>
    <w:rsid w:val="009C51C5"/>
    <w:rsid w:val="009C6AAB"/>
    <w:rsid w:val="009C6AC4"/>
    <w:rsid w:val="009C6B73"/>
    <w:rsid w:val="009C7B0C"/>
    <w:rsid w:val="009C7BD1"/>
    <w:rsid w:val="009D035F"/>
    <w:rsid w:val="009D0F7C"/>
    <w:rsid w:val="009D1045"/>
    <w:rsid w:val="009D17BB"/>
    <w:rsid w:val="009D195C"/>
    <w:rsid w:val="009D21EA"/>
    <w:rsid w:val="009D28A5"/>
    <w:rsid w:val="009D3609"/>
    <w:rsid w:val="009D4950"/>
    <w:rsid w:val="009D5688"/>
    <w:rsid w:val="009D57F0"/>
    <w:rsid w:val="009D5D8D"/>
    <w:rsid w:val="009D721D"/>
    <w:rsid w:val="009D738A"/>
    <w:rsid w:val="009E08E0"/>
    <w:rsid w:val="009E1187"/>
    <w:rsid w:val="009E11E1"/>
    <w:rsid w:val="009E216C"/>
    <w:rsid w:val="009E287E"/>
    <w:rsid w:val="009E6C0E"/>
    <w:rsid w:val="009F2652"/>
    <w:rsid w:val="009F2921"/>
    <w:rsid w:val="009F4A49"/>
    <w:rsid w:val="009F4C4D"/>
    <w:rsid w:val="009F566E"/>
    <w:rsid w:val="009F5776"/>
    <w:rsid w:val="009F76C8"/>
    <w:rsid w:val="009F7734"/>
    <w:rsid w:val="00A003A9"/>
    <w:rsid w:val="00A00AF5"/>
    <w:rsid w:val="00A014B3"/>
    <w:rsid w:val="00A01773"/>
    <w:rsid w:val="00A045D5"/>
    <w:rsid w:val="00A047EE"/>
    <w:rsid w:val="00A0607F"/>
    <w:rsid w:val="00A0659B"/>
    <w:rsid w:val="00A07EC0"/>
    <w:rsid w:val="00A07FCC"/>
    <w:rsid w:val="00A10FBA"/>
    <w:rsid w:val="00A13ADC"/>
    <w:rsid w:val="00A1411D"/>
    <w:rsid w:val="00A1518C"/>
    <w:rsid w:val="00A15395"/>
    <w:rsid w:val="00A15A09"/>
    <w:rsid w:val="00A1609B"/>
    <w:rsid w:val="00A16148"/>
    <w:rsid w:val="00A1666F"/>
    <w:rsid w:val="00A17006"/>
    <w:rsid w:val="00A204AD"/>
    <w:rsid w:val="00A207D1"/>
    <w:rsid w:val="00A20DC2"/>
    <w:rsid w:val="00A21EE1"/>
    <w:rsid w:val="00A221EE"/>
    <w:rsid w:val="00A225A0"/>
    <w:rsid w:val="00A2296D"/>
    <w:rsid w:val="00A22D95"/>
    <w:rsid w:val="00A23883"/>
    <w:rsid w:val="00A2392A"/>
    <w:rsid w:val="00A23DE9"/>
    <w:rsid w:val="00A2467C"/>
    <w:rsid w:val="00A254A3"/>
    <w:rsid w:val="00A2632C"/>
    <w:rsid w:val="00A26963"/>
    <w:rsid w:val="00A26BAD"/>
    <w:rsid w:val="00A2703E"/>
    <w:rsid w:val="00A27212"/>
    <w:rsid w:val="00A303AE"/>
    <w:rsid w:val="00A30616"/>
    <w:rsid w:val="00A322B1"/>
    <w:rsid w:val="00A34CDC"/>
    <w:rsid w:val="00A35DB1"/>
    <w:rsid w:val="00A368A5"/>
    <w:rsid w:val="00A40005"/>
    <w:rsid w:val="00A44759"/>
    <w:rsid w:val="00A44AC5"/>
    <w:rsid w:val="00A44FF4"/>
    <w:rsid w:val="00A452C5"/>
    <w:rsid w:val="00A463C3"/>
    <w:rsid w:val="00A474CC"/>
    <w:rsid w:val="00A47C7D"/>
    <w:rsid w:val="00A5066E"/>
    <w:rsid w:val="00A509C3"/>
    <w:rsid w:val="00A51465"/>
    <w:rsid w:val="00A516EF"/>
    <w:rsid w:val="00A523FB"/>
    <w:rsid w:val="00A52666"/>
    <w:rsid w:val="00A53880"/>
    <w:rsid w:val="00A54378"/>
    <w:rsid w:val="00A54B8D"/>
    <w:rsid w:val="00A54E39"/>
    <w:rsid w:val="00A561B9"/>
    <w:rsid w:val="00A56465"/>
    <w:rsid w:val="00A60238"/>
    <w:rsid w:val="00A60E65"/>
    <w:rsid w:val="00A612A8"/>
    <w:rsid w:val="00A612DC"/>
    <w:rsid w:val="00A61A7B"/>
    <w:rsid w:val="00A61E8E"/>
    <w:rsid w:val="00A61EFA"/>
    <w:rsid w:val="00A6242B"/>
    <w:rsid w:val="00A63FE2"/>
    <w:rsid w:val="00A6454C"/>
    <w:rsid w:val="00A64683"/>
    <w:rsid w:val="00A6773B"/>
    <w:rsid w:val="00A70882"/>
    <w:rsid w:val="00A71883"/>
    <w:rsid w:val="00A71D0E"/>
    <w:rsid w:val="00A71E87"/>
    <w:rsid w:val="00A72997"/>
    <w:rsid w:val="00A72F9F"/>
    <w:rsid w:val="00A751AE"/>
    <w:rsid w:val="00A75CFE"/>
    <w:rsid w:val="00A760A1"/>
    <w:rsid w:val="00A76911"/>
    <w:rsid w:val="00A76915"/>
    <w:rsid w:val="00A76F3A"/>
    <w:rsid w:val="00A77164"/>
    <w:rsid w:val="00A77DA0"/>
    <w:rsid w:val="00A8137A"/>
    <w:rsid w:val="00A81F90"/>
    <w:rsid w:val="00A82639"/>
    <w:rsid w:val="00A829F4"/>
    <w:rsid w:val="00A83748"/>
    <w:rsid w:val="00A83A9F"/>
    <w:rsid w:val="00A8423A"/>
    <w:rsid w:val="00A8487A"/>
    <w:rsid w:val="00A8493B"/>
    <w:rsid w:val="00A85F09"/>
    <w:rsid w:val="00A9026D"/>
    <w:rsid w:val="00A90D64"/>
    <w:rsid w:val="00A914AD"/>
    <w:rsid w:val="00A91B78"/>
    <w:rsid w:val="00A93A4E"/>
    <w:rsid w:val="00A93B1F"/>
    <w:rsid w:val="00A93EC9"/>
    <w:rsid w:val="00A9455F"/>
    <w:rsid w:val="00A948EF"/>
    <w:rsid w:val="00A9502E"/>
    <w:rsid w:val="00A9555A"/>
    <w:rsid w:val="00A95E9B"/>
    <w:rsid w:val="00A97DDD"/>
    <w:rsid w:val="00AA072C"/>
    <w:rsid w:val="00AA125C"/>
    <w:rsid w:val="00AA168F"/>
    <w:rsid w:val="00AA29BB"/>
    <w:rsid w:val="00AA2AE3"/>
    <w:rsid w:val="00AA2CFE"/>
    <w:rsid w:val="00AA30C5"/>
    <w:rsid w:val="00AA332A"/>
    <w:rsid w:val="00AA3DA6"/>
    <w:rsid w:val="00AA49B2"/>
    <w:rsid w:val="00AA4BC9"/>
    <w:rsid w:val="00AA63E6"/>
    <w:rsid w:val="00AA7ED4"/>
    <w:rsid w:val="00AB0AE7"/>
    <w:rsid w:val="00AB1447"/>
    <w:rsid w:val="00AB1FA6"/>
    <w:rsid w:val="00AB3234"/>
    <w:rsid w:val="00AB4502"/>
    <w:rsid w:val="00AB49B2"/>
    <w:rsid w:val="00AB5676"/>
    <w:rsid w:val="00AB659F"/>
    <w:rsid w:val="00AB7599"/>
    <w:rsid w:val="00AC0ACD"/>
    <w:rsid w:val="00AC0C5A"/>
    <w:rsid w:val="00AC0EFA"/>
    <w:rsid w:val="00AC1F7D"/>
    <w:rsid w:val="00AC22E2"/>
    <w:rsid w:val="00AC3038"/>
    <w:rsid w:val="00AC40B1"/>
    <w:rsid w:val="00AC4381"/>
    <w:rsid w:val="00AC44BF"/>
    <w:rsid w:val="00AC49D7"/>
    <w:rsid w:val="00AC584C"/>
    <w:rsid w:val="00AC6604"/>
    <w:rsid w:val="00AD0FA7"/>
    <w:rsid w:val="00AD11BB"/>
    <w:rsid w:val="00AD11BC"/>
    <w:rsid w:val="00AD26C0"/>
    <w:rsid w:val="00AD4731"/>
    <w:rsid w:val="00AD673E"/>
    <w:rsid w:val="00AD724E"/>
    <w:rsid w:val="00AD76B8"/>
    <w:rsid w:val="00AE0377"/>
    <w:rsid w:val="00AE0D9B"/>
    <w:rsid w:val="00AE271F"/>
    <w:rsid w:val="00AE2D95"/>
    <w:rsid w:val="00AE3426"/>
    <w:rsid w:val="00AE5610"/>
    <w:rsid w:val="00AE7807"/>
    <w:rsid w:val="00AF0FD8"/>
    <w:rsid w:val="00AF30AC"/>
    <w:rsid w:val="00AF3F89"/>
    <w:rsid w:val="00AF4F09"/>
    <w:rsid w:val="00B00915"/>
    <w:rsid w:val="00B00ACD"/>
    <w:rsid w:val="00B00D0A"/>
    <w:rsid w:val="00B01E0C"/>
    <w:rsid w:val="00B03685"/>
    <w:rsid w:val="00B04469"/>
    <w:rsid w:val="00B0667A"/>
    <w:rsid w:val="00B0770C"/>
    <w:rsid w:val="00B077D4"/>
    <w:rsid w:val="00B11252"/>
    <w:rsid w:val="00B1139F"/>
    <w:rsid w:val="00B12703"/>
    <w:rsid w:val="00B12D3E"/>
    <w:rsid w:val="00B12EB5"/>
    <w:rsid w:val="00B1326F"/>
    <w:rsid w:val="00B14A17"/>
    <w:rsid w:val="00B14A65"/>
    <w:rsid w:val="00B16AAD"/>
    <w:rsid w:val="00B20695"/>
    <w:rsid w:val="00B242C9"/>
    <w:rsid w:val="00B25080"/>
    <w:rsid w:val="00B2728A"/>
    <w:rsid w:val="00B302AE"/>
    <w:rsid w:val="00B30932"/>
    <w:rsid w:val="00B30DC0"/>
    <w:rsid w:val="00B321FD"/>
    <w:rsid w:val="00B32E32"/>
    <w:rsid w:val="00B33381"/>
    <w:rsid w:val="00B3355B"/>
    <w:rsid w:val="00B34911"/>
    <w:rsid w:val="00B34C16"/>
    <w:rsid w:val="00B35BDA"/>
    <w:rsid w:val="00B36FBC"/>
    <w:rsid w:val="00B375BC"/>
    <w:rsid w:val="00B37625"/>
    <w:rsid w:val="00B401B9"/>
    <w:rsid w:val="00B40C2F"/>
    <w:rsid w:val="00B41CA8"/>
    <w:rsid w:val="00B4253B"/>
    <w:rsid w:val="00B42A70"/>
    <w:rsid w:val="00B43AD9"/>
    <w:rsid w:val="00B4418A"/>
    <w:rsid w:val="00B44550"/>
    <w:rsid w:val="00B4464A"/>
    <w:rsid w:val="00B456A9"/>
    <w:rsid w:val="00B457EF"/>
    <w:rsid w:val="00B458A7"/>
    <w:rsid w:val="00B500A2"/>
    <w:rsid w:val="00B50EDE"/>
    <w:rsid w:val="00B5105D"/>
    <w:rsid w:val="00B5191D"/>
    <w:rsid w:val="00B52237"/>
    <w:rsid w:val="00B5242C"/>
    <w:rsid w:val="00B54293"/>
    <w:rsid w:val="00B54B99"/>
    <w:rsid w:val="00B554C7"/>
    <w:rsid w:val="00B56457"/>
    <w:rsid w:val="00B57BB6"/>
    <w:rsid w:val="00B61E3B"/>
    <w:rsid w:val="00B624D1"/>
    <w:rsid w:val="00B624DA"/>
    <w:rsid w:val="00B63681"/>
    <w:rsid w:val="00B63AFF"/>
    <w:rsid w:val="00B63CB8"/>
    <w:rsid w:val="00B651F6"/>
    <w:rsid w:val="00B66477"/>
    <w:rsid w:val="00B66836"/>
    <w:rsid w:val="00B66E71"/>
    <w:rsid w:val="00B67113"/>
    <w:rsid w:val="00B6756D"/>
    <w:rsid w:val="00B67B87"/>
    <w:rsid w:val="00B67D00"/>
    <w:rsid w:val="00B725C4"/>
    <w:rsid w:val="00B7307E"/>
    <w:rsid w:val="00B74681"/>
    <w:rsid w:val="00B75B8D"/>
    <w:rsid w:val="00B763EA"/>
    <w:rsid w:val="00B77363"/>
    <w:rsid w:val="00B77426"/>
    <w:rsid w:val="00B81712"/>
    <w:rsid w:val="00B817B6"/>
    <w:rsid w:val="00B81E33"/>
    <w:rsid w:val="00B82693"/>
    <w:rsid w:val="00B832EA"/>
    <w:rsid w:val="00B83625"/>
    <w:rsid w:val="00B85141"/>
    <w:rsid w:val="00B85688"/>
    <w:rsid w:val="00B8581A"/>
    <w:rsid w:val="00B861B6"/>
    <w:rsid w:val="00B86AC0"/>
    <w:rsid w:val="00B874BB"/>
    <w:rsid w:val="00B8777E"/>
    <w:rsid w:val="00B8796A"/>
    <w:rsid w:val="00B87CBC"/>
    <w:rsid w:val="00B87DCA"/>
    <w:rsid w:val="00B87DD3"/>
    <w:rsid w:val="00B91F8C"/>
    <w:rsid w:val="00B91FC1"/>
    <w:rsid w:val="00B92367"/>
    <w:rsid w:val="00B928D1"/>
    <w:rsid w:val="00B9308F"/>
    <w:rsid w:val="00B9324B"/>
    <w:rsid w:val="00B95A08"/>
    <w:rsid w:val="00B95CFC"/>
    <w:rsid w:val="00B96679"/>
    <w:rsid w:val="00B97037"/>
    <w:rsid w:val="00B97244"/>
    <w:rsid w:val="00B97484"/>
    <w:rsid w:val="00B97DC6"/>
    <w:rsid w:val="00BA0083"/>
    <w:rsid w:val="00BA0678"/>
    <w:rsid w:val="00BA2E59"/>
    <w:rsid w:val="00BA4F80"/>
    <w:rsid w:val="00BA5820"/>
    <w:rsid w:val="00BA5A68"/>
    <w:rsid w:val="00BA65EF"/>
    <w:rsid w:val="00BA6B5C"/>
    <w:rsid w:val="00BA6FB6"/>
    <w:rsid w:val="00BA7463"/>
    <w:rsid w:val="00BA7D25"/>
    <w:rsid w:val="00BA7F41"/>
    <w:rsid w:val="00BB1EBF"/>
    <w:rsid w:val="00BB1F1A"/>
    <w:rsid w:val="00BB2092"/>
    <w:rsid w:val="00BB221B"/>
    <w:rsid w:val="00BB2B19"/>
    <w:rsid w:val="00BB385D"/>
    <w:rsid w:val="00BB4265"/>
    <w:rsid w:val="00BB5426"/>
    <w:rsid w:val="00BB5E82"/>
    <w:rsid w:val="00BB652E"/>
    <w:rsid w:val="00BB6C46"/>
    <w:rsid w:val="00BB7048"/>
    <w:rsid w:val="00BC0E73"/>
    <w:rsid w:val="00BC354C"/>
    <w:rsid w:val="00BC37C7"/>
    <w:rsid w:val="00BC3C1C"/>
    <w:rsid w:val="00BC4FD0"/>
    <w:rsid w:val="00BC644F"/>
    <w:rsid w:val="00BC7063"/>
    <w:rsid w:val="00BC76B2"/>
    <w:rsid w:val="00BD0AE2"/>
    <w:rsid w:val="00BD1A81"/>
    <w:rsid w:val="00BD2145"/>
    <w:rsid w:val="00BD3AE8"/>
    <w:rsid w:val="00BD40E5"/>
    <w:rsid w:val="00BD6C55"/>
    <w:rsid w:val="00BD7406"/>
    <w:rsid w:val="00BE14B6"/>
    <w:rsid w:val="00BE168E"/>
    <w:rsid w:val="00BE1BEC"/>
    <w:rsid w:val="00BE340B"/>
    <w:rsid w:val="00BE399E"/>
    <w:rsid w:val="00BE45AF"/>
    <w:rsid w:val="00BE507D"/>
    <w:rsid w:val="00BE54B2"/>
    <w:rsid w:val="00BE5799"/>
    <w:rsid w:val="00BE6077"/>
    <w:rsid w:val="00BE6192"/>
    <w:rsid w:val="00BE6DF1"/>
    <w:rsid w:val="00BE6E20"/>
    <w:rsid w:val="00BE7B60"/>
    <w:rsid w:val="00BE7C78"/>
    <w:rsid w:val="00BF0149"/>
    <w:rsid w:val="00BF016B"/>
    <w:rsid w:val="00BF0250"/>
    <w:rsid w:val="00BF0C1C"/>
    <w:rsid w:val="00BF1E79"/>
    <w:rsid w:val="00BF4223"/>
    <w:rsid w:val="00BF441D"/>
    <w:rsid w:val="00BF5033"/>
    <w:rsid w:val="00BF5413"/>
    <w:rsid w:val="00BF7034"/>
    <w:rsid w:val="00BF7310"/>
    <w:rsid w:val="00BF74E3"/>
    <w:rsid w:val="00BF7692"/>
    <w:rsid w:val="00BF7CAE"/>
    <w:rsid w:val="00C022DB"/>
    <w:rsid w:val="00C033B7"/>
    <w:rsid w:val="00C033FC"/>
    <w:rsid w:val="00C04F30"/>
    <w:rsid w:val="00C067E9"/>
    <w:rsid w:val="00C07282"/>
    <w:rsid w:val="00C074D3"/>
    <w:rsid w:val="00C07915"/>
    <w:rsid w:val="00C11000"/>
    <w:rsid w:val="00C120AD"/>
    <w:rsid w:val="00C12367"/>
    <w:rsid w:val="00C12471"/>
    <w:rsid w:val="00C12670"/>
    <w:rsid w:val="00C13A23"/>
    <w:rsid w:val="00C14299"/>
    <w:rsid w:val="00C14FE4"/>
    <w:rsid w:val="00C168A0"/>
    <w:rsid w:val="00C1788D"/>
    <w:rsid w:val="00C17AEC"/>
    <w:rsid w:val="00C20319"/>
    <w:rsid w:val="00C20BB2"/>
    <w:rsid w:val="00C20E0E"/>
    <w:rsid w:val="00C21825"/>
    <w:rsid w:val="00C2386D"/>
    <w:rsid w:val="00C243E5"/>
    <w:rsid w:val="00C25BED"/>
    <w:rsid w:val="00C27094"/>
    <w:rsid w:val="00C275D3"/>
    <w:rsid w:val="00C317CB"/>
    <w:rsid w:val="00C330C8"/>
    <w:rsid w:val="00C34240"/>
    <w:rsid w:val="00C34A48"/>
    <w:rsid w:val="00C3522F"/>
    <w:rsid w:val="00C35A24"/>
    <w:rsid w:val="00C36A91"/>
    <w:rsid w:val="00C371F6"/>
    <w:rsid w:val="00C375FD"/>
    <w:rsid w:val="00C37656"/>
    <w:rsid w:val="00C41483"/>
    <w:rsid w:val="00C41689"/>
    <w:rsid w:val="00C43979"/>
    <w:rsid w:val="00C4562E"/>
    <w:rsid w:val="00C45B82"/>
    <w:rsid w:val="00C4621A"/>
    <w:rsid w:val="00C472A6"/>
    <w:rsid w:val="00C47DDB"/>
    <w:rsid w:val="00C501A9"/>
    <w:rsid w:val="00C5036E"/>
    <w:rsid w:val="00C50C2C"/>
    <w:rsid w:val="00C51BA4"/>
    <w:rsid w:val="00C52599"/>
    <w:rsid w:val="00C57382"/>
    <w:rsid w:val="00C5746C"/>
    <w:rsid w:val="00C615B6"/>
    <w:rsid w:val="00C6348C"/>
    <w:rsid w:val="00C63634"/>
    <w:rsid w:val="00C64FB1"/>
    <w:rsid w:val="00C655DF"/>
    <w:rsid w:val="00C65612"/>
    <w:rsid w:val="00C656D8"/>
    <w:rsid w:val="00C674F9"/>
    <w:rsid w:val="00C70927"/>
    <w:rsid w:val="00C7187D"/>
    <w:rsid w:val="00C71F31"/>
    <w:rsid w:val="00C727EF"/>
    <w:rsid w:val="00C72CD7"/>
    <w:rsid w:val="00C73017"/>
    <w:rsid w:val="00C73CE0"/>
    <w:rsid w:val="00C76A60"/>
    <w:rsid w:val="00C80020"/>
    <w:rsid w:val="00C80988"/>
    <w:rsid w:val="00C81428"/>
    <w:rsid w:val="00C82BE8"/>
    <w:rsid w:val="00C8381D"/>
    <w:rsid w:val="00C83F55"/>
    <w:rsid w:val="00C85058"/>
    <w:rsid w:val="00C8746A"/>
    <w:rsid w:val="00C8746D"/>
    <w:rsid w:val="00C91228"/>
    <w:rsid w:val="00C9154E"/>
    <w:rsid w:val="00C91798"/>
    <w:rsid w:val="00C91B2B"/>
    <w:rsid w:val="00C921FF"/>
    <w:rsid w:val="00C93194"/>
    <w:rsid w:val="00C93F2D"/>
    <w:rsid w:val="00C94D1D"/>
    <w:rsid w:val="00C96457"/>
    <w:rsid w:val="00C968B2"/>
    <w:rsid w:val="00C969A1"/>
    <w:rsid w:val="00C978D7"/>
    <w:rsid w:val="00CA0326"/>
    <w:rsid w:val="00CA10E9"/>
    <w:rsid w:val="00CA14FB"/>
    <w:rsid w:val="00CA1502"/>
    <w:rsid w:val="00CA24DB"/>
    <w:rsid w:val="00CA3020"/>
    <w:rsid w:val="00CA34D1"/>
    <w:rsid w:val="00CA3E35"/>
    <w:rsid w:val="00CA3F2E"/>
    <w:rsid w:val="00CA3F56"/>
    <w:rsid w:val="00CA5E40"/>
    <w:rsid w:val="00CA65E4"/>
    <w:rsid w:val="00CA6777"/>
    <w:rsid w:val="00CA6A0C"/>
    <w:rsid w:val="00CA72FA"/>
    <w:rsid w:val="00CB0AC4"/>
    <w:rsid w:val="00CB17BE"/>
    <w:rsid w:val="00CB1CE8"/>
    <w:rsid w:val="00CB28C9"/>
    <w:rsid w:val="00CB2963"/>
    <w:rsid w:val="00CB38DC"/>
    <w:rsid w:val="00CB6101"/>
    <w:rsid w:val="00CB62E1"/>
    <w:rsid w:val="00CB7877"/>
    <w:rsid w:val="00CC002D"/>
    <w:rsid w:val="00CC1D9A"/>
    <w:rsid w:val="00CC20AD"/>
    <w:rsid w:val="00CC2924"/>
    <w:rsid w:val="00CC4541"/>
    <w:rsid w:val="00CC5DA5"/>
    <w:rsid w:val="00CC652D"/>
    <w:rsid w:val="00CD0F1E"/>
    <w:rsid w:val="00CD1384"/>
    <w:rsid w:val="00CD2B28"/>
    <w:rsid w:val="00CD31FC"/>
    <w:rsid w:val="00CD47F5"/>
    <w:rsid w:val="00CD5447"/>
    <w:rsid w:val="00CD7A04"/>
    <w:rsid w:val="00CE26F7"/>
    <w:rsid w:val="00CE3471"/>
    <w:rsid w:val="00CE42C0"/>
    <w:rsid w:val="00CE4D92"/>
    <w:rsid w:val="00CE4E44"/>
    <w:rsid w:val="00CE5D29"/>
    <w:rsid w:val="00CE5FFA"/>
    <w:rsid w:val="00CE77C6"/>
    <w:rsid w:val="00CE7BDA"/>
    <w:rsid w:val="00CF0CCF"/>
    <w:rsid w:val="00CF133A"/>
    <w:rsid w:val="00CF15A9"/>
    <w:rsid w:val="00CF1644"/>
    <w:rsid w:val="00CF31D1"/>
    <w:rsid w:val="00CF3E1E"/>
    <w:rsid w:val="00CF57EF"/>
    <w:rsid w:val="00CF5CCC"/>
    <w:rsid w:val="00CF69AD"/>
    <w:rsid w:val="00CF70E9"/>
    <w:rsid w:val="00CF778A"/>
    <w:rsid w:val="00CF7CF5"/>
    <w:rsid w:val="00D00490"/>
    <w:rsid w:val="00D01718"/>
    <w:rsid w:val="00D01A87"/>
    <w:rsid w:val="00D024C1"/>
    <w:rsid w:val="00D051B0"/>
    <w:rsid w:val="00D051D7"/>
    <w:rsid w:val="00D06529"/>
    <w:rsid w:val="00D07A74"/>
    <w:rsid w:val="00D07B5E"/>
    <w:rsid w:val="00D103EF"/>
    <w:rsid w:val="00D11F2C"/>
    <w:rsid w:val="00D1231B"/>
    <w:rsid w:val="00D13E41"/>
    <w:rsid w:val="00D1436A"/>
    <w:rsid w:val="00D1498B"/>
    <w:rsid w:val="00D14F64"/>
    <w:rsid w:val="00D16C30"/>
    <w:rsid w:val="00D16CAD"/>
    <w:rsid w:val="00D16D1F"/>
    <w:rsid w:val="00D17E15"/>
    <w:rsid w:val="00D21500"/>
    <w:rsid w:val="00D21A57"/>
    <w:rsid w:val="00D22148"/>
    <w:rsid w:val="00D22B0B"/>
    <w:rsid w:val="00D23147"/>
    <w:rsid w:val="00D235ED"/>
    <w:rsid w:val="00D2403E"/>
    <w:rsid w:val="00D24ED6"/>
    <w:rsid w:val="00D254FC"/>
    <w:rsid w:val="00D25823"/>
    <w:rsid w:val="00D26A90"/>
    <w:rsid w:val="00D301A6"/>
    <w:rsid w:val="00D307AF"/>
    <w:rsid w:val="00D3151D"/>
    <w:rsid w:val="00D32488"/>
    <w:rsid w:val="00D32B49"/>
    <w:rsid w:val="00D32F6E"/>
    <w:rsid w:val="00D344A6"/>
    <w:rsid w:val="00D34513"/>
    <w:rsid w:val="00D35AAA"/>
    <w:rsid w:val="00D35EED"/>
    <w:rsid w:val="00D36CB3"/>
    <w:rsid w:val="00D3735C"/>
    <w:rsid w:val="00D40426"/>
    <w:rsid w:val="00D41387"/>
    <w:rsid w:val="00D41AA5"/>
    <w:rsid w:val="00D42729"/>
    <w:rsid w:val="00D4273B"/>
    <w:rsid w:val="00D43174"/>
    <w:rsid w:val="00D4397A"/>
    <w:rsid w:val="00D45FE7"/>
    <w:rsid w:val="00D467CF"/>
    <w:rsid w:val="00D47DD3"/>
    <w:rsid w:val="00D47F27"/>
    <w:rsid w:val="00D50119"/>
    <w:rsid w:val="00D50A0F"/>
    <w:rsid w:val="00D51229"/>
    <w:rsid w:val="00D529C1"/>
    <w:rsid w:val="00D52C28"/>
    <w:rsid w:val="00D531E7"/>
    <w:rsid w:val="00D533FC"/>
    <w:rsid w:val="00D54536"/>
    <w:rsid w:val="00D551DC"/>
    <w:rsid w:val="00D55279"/>
    <w:rsid w:val="00D5668E"/>
    <w:rsid w:val="00D57A43"/>
    <w:rsid w:val="00D6091D"/>
    <w:rsid w:val="00D60BBB"/>
    <w:rsid w:val="00D61B8C"/>
    <w:rsid w:val="00D622C2"/>
    <w:rsid w:val="00D62F80"/>
    <w:rsid w:val="00D64424"/>
    <w:rsid w:val="00D647BB"/>
    <w:rsid w:val="00D650E4"/>
    <w:rsid w:val="00D66F40"/>
    <w:rsid w:val="00D67C24"/>
    <w:rsid w:val="00D70524"/>
    <w:rsid w:val="00D71B5C"/>
    <w:rsid w:val="00D71DC3"/>
    <w:rsid w:val="00D7398D"/>
    <w:rsid w:val="00D74BEA"/>
    <w:rsid w:val="00D753FF"/>
    <w:rsid w:val="00D767C5"/>
    <w:rsid w:val="00D76C4F"/>
    <w:rsid w:val="00D76D3F"/>
    <w:rsid w:val="00D7736C"/>
    <w:rsid w:val="00D8038B"/>
    <w:rsid w:val="00D838E5"/>
    <w:rsid w:val="00D84864"/>
    <w:rsid w:val="00D873C8"/>
    <w:rsid w:val="00D874CC"/>
    <w:rsid w:val="00D8758C"/>
    <w:rsid w:val="00D87818"/>
    <w:rsid w:val="00D907C9"/>
    <w:rsid w:val="00D93A16"/>
    <w:rsid w:val="00D93B3E"/>
    <w:rsid w:val="00D94E14"/>
    <w:rsid w:val="00D951AD"/>
    <w:rsid w:val="00D95CBC"/>
    <w:rsid w:val="00D95D6C"/>
    <w:rsid w:val="00D9602B"/>
    <w:rsid w:val="00D97C34"/>
    <w:rsid w:val="00DA0F34"/>
    <w:rsid w:val="00DA103A"/>
    <w:rsid w:val="00DA196C"/>
    <w:rsid w:val="00DA2035"/>
    <w:rsid w:val="00DA2615"/>
    <w:rsid w:val="00DA2ABB"/>
    <w:rsid w:val="00DA4954"/>
    <w:rsid w:val="00DA55BD"/>
    <w:rsid w:val="00DA5B26"/>
    <w:rsid w:val="00DA5C45"/>
    <w:rsid w:val="00DA5D4E"/>
    <w:rsid w:val="00DA5D9E"/>
    <w:rsid w:val="00DA6898"/>
    <w:rsid w:val="00DA76C2"/>
    <w:rsid w:val="00DA7BB6"/>
    <w:rsid w:val="00DB0929"/>
    <w:rsid w:val="00DB143A"/>
    <w:rsid w:val="00DB1C87"/>
    <w:rsid w:val="00DB36BD"/>
    <w:rsid w:val="00DB3F8F"/>
    <w:rsid w:val="00DB4F31"/>
    <w:rsid w:val="00DC1D1F"/>
    <w:rsid w:val="00DC30D3"/>
    <w:rsid w:val="00DC30DF"/>
    <w:rsid w:val="00DC3B81"/>
    <w:rsid w:val="00DC3EA3"/>
    <w:rsid w:val="00DC3F68"/>
    <w:rsid w:val="00DC4AE5"/>
    <w:rsid w:val="00DC4C6A"/>
    <w:rsid w:val="00DC5725"/>
    <w:rsid w:val="00DC5B74"/>
    <w:rsid w:val="00DC61A5"/>
    <w:rsid w:val="00DC62B4"/>
    <w:rsid w:val="00DC6AC5"/>
    <w:rsid w:val="00DC707E"/>
    <w:rsid w:val="00DC7650"/>
    <w:rsid w:val="00DD00BF"/>
    <w:rsid w:val="00DD0458"/>
    <w:rsid w:val="00DD0581"/>
    <w:rsid w:val="00DD0635"/>
    <w:rsid w:val="00DD067A"/>
    <w:rsid w:val="00DD0C29"/>
    <w:rsid w:val="00DD1018"/>
    <w:rsid w:val="00DD15E6"/>
    <w:rsid w:val="00DD1877"/>
    <w:rsid w:val="00DD1DB5"/>
    <w:rsid w:val="00DD22CC"/>
    <w:rsid w:val="00DD25FB"/>
    <w:rsid w:val="00DD267A"/>
    <w:rsid w:val="00DD38FE"/>
    <w:rsid w:val="00DD3E27"/>
    <w:rsid w:val="00DD54D5"/>
    <w:rsid w:val="00DD5FF7"/>
    <w:rsid w:val="00DD6ADB"/>
    <w:rsid w:val="00DE08B2"/>
    <w:rsid w:val="00DE0A8B"/>
    <w:rsid w:val="00DE25CA"/>
    <w:rsid w:val="00DE2963"/>
    <w:rsid w:val="00DE2DDE"/>
    <w:rsid w:val="00DE30F5"/>
    <w:rsid w:val="00DE32D7"/>
    <w:rsid w:val="00DE361F"/>
    <w:rsid w:val="00DE6D3A"/>
    <w:rsid w:val="00DE7F93"/>
    <w:rsid w:val="00DF00BC"/>
    <w:rsid w:val="00DF00F0"/>
    <w:rsid w:val="00DF11E3"/>
    <w:rsid w:val="00DF2039"/>
    <w:rsid w:val="00DF2085"/>
    <w:rsid w:val="00DF2D39"/>
    <w:rsid w:val="00DF37FF"/>
    <w:rsid w:val="00DF7756"/>
    <w:rsid w:val="00DF7EA9"/>
    <w:rsid w:val="00E03904"/>
    <w:rsid w:val="00E03F93"/>
    <w:rsid w:val="00E0441D"/>
    <w:rsid w:val="00E04DEF"/>
    <w:rsid w:val="00E0596E"/>
    <w:rsid w:val="00E05973"/>
    <w:rsid w:val="00E05C97"/>
    <w:rsid w:val="00E06E6F"/>
    <w:rsid w:val="00E07261"/>
    <w:rsid w:val="00E10FA8"/>
    <w:rsid w:val="00E12B1E"/>
    <w:rsid w:val="00E14206"/>
    <w:rsid w:val="00E142F7"/>
    <w:rsid w:val="00E146BB"/>
    <w:rsid w:val="00E14FDF"/>
    <w:rsid w:val="00E15658"/>
    <w:rsid w:val="00E1591B"/>
    <w:rsid w:val="00E15BE5"/>
    <w:rsid w:val="00E15E41"/>
    <w:rsid w:val="00E15F20"/>
    <w:rsid w:val="00E1758C"/>
    <w:rsid w:val="00E17D65"/>
    <w:rsid w:val="00E17E0F"/>
    <w:rsid w:val="00E20428"/>
    <w:rsid w:val="00E21699"/>
    <w:rsid w:val="00E23753"/>
    <w:rsid w:val="00E2580D"/>
    <w:rsid w:val="00E25DA4"/>
    <w:rsid w:val="00E2691C"/>
    <w:rsid w:val="00E27CFC"/>
    <w:rsid w:val="00E27F2C"/>
    <w:rsid w:val="00E30D1B"/>
    <w:rsid w:val="00E31A0E"/>
    <w:rsid w:val="00E3616F"/>
    <w:rsid w:val="00E40042"/>
    <w:rsid w:val="00E40F9D"/>
    <w:rsid w:val="00E41A1A"/>
    <w:rsid w:val="00E422FC"/>
    <w:rsid w:val="00E428E6"/>
    <w:rsid w:val="00E437DC"/>
    <w:rsid w:val="00E43DF9"/>
    <w:rsid w:val="00E444B6"/>
    <w:rsid w:val="00E45311"/>
    <w:rsid w:val="00E506E7"/>
    <w:rsid w:val="00E50F22"/>
    <w:rsid w:val="00E54276"/>
    <w:rsid w:val="00E54775"/>
    <w:rsid w:val="00E5494E"/>
    <w:rsid w:val="00E55248"/>
    <w:rsid w:val="00E576F5"/>
    <w:rsid w:val="00E61A5A"/>
    <w:rsid w:val="00E61AB3"/>
    <w:rsid w:val="00E627C8"/>
    <w:rsid w:val="00E62D4A"/>
    <w:rsid w:val="00E62EB6"/>
    <w:rsid w:val="00E63270"/>
    <w:rsid w:val="00E64226"/>
    <w:rsid w:val="00E655C8"/>
    <w:rsid w:val="00E659A9"/>
    <w:rsid w:val="00E666C6"/>
    <w:rsid w:val="00E6717C"/>
    <w:rsid w:val="00E67855"/>
    <w:rsid w:val="00E67AA0"/>
    <w:rsid w:val="00E67AA1"/>
    <w:rsid w:val="00E716F2"/>
    <w:rsid w:val="00E73267"/>
    <w:rsid w:val="00E75874"/>
    <w:rsid w:val="00E767CD"/>
    <w:rsid w:val="00E76DC1"/>
    <w:rsid w:val="00E7702E"/>
    <w:rsid w:val="00E77705"/>
    <w:rsid w:val="00E77A28"/>
    <w:rsid w:val="00E8038A"/>
    <w:rsid w:val="00E809B2"/>
    <w:rsid w:val="00E81ECE"/>
    <w:rsid w:val="00E81FCC"/>
    <w:rsid w:val="00E82166"/>
    <w:rsid w:val="00E82764"/>
    <w:rsid w:val="00E82F72"/>
    <w:rsid w:val="00E835CC"/>
    <w:rsid w:val="00E83663"/>
    <w:rsid w:val="00E83A23"/>
    <w:rsid w:val="00E859EB"/>
    <w:rsid w:val="00E85ED4"/>
    <w:rsid w:val="00E91B13"/>
    <w:rsid w:val="00E92350"/>
    <w:rsid w:val="00E92FD8"/>
    <w:rsid w:val="00E93BF4"/>
    <w:rsid w:val="00E96D8A"/>
    <w:rsid w:val="00E97394"/>
    <w:rsid w:val="00E97E96"/>
    <w:rsid w:val="00EA0011"/>
    <w:rsid w:val="00EA0F13"/>
    <w:rsid w:val="00EA1A1E"/>
    <w:rsid w:val="00EA200B"/>
    <w:rsid w:val="00EA3993"/>
    <w:rsid w:val="00EA4E4E"/>
    <w:rsid w:val="00EA52ED"/>
    <w:rsid w:val="00EA68DF"/>
    <w:rsid w:val="00EA6A82"/>
    <w:rsid w:val="00EA7DBA"/>
    <w:rsid w:val="00EB1145"/>
    <w:rsid w:val="00EB1440"/>
    <w:rsid w:val="00EB199B"/>
    <w:rsid w:val="00EB3667"/>
    <w:rsid w:val="00EB46B1"/>
    <w:rsid w:val="00EB4A90"/>
    <w:rsid w:val="00EB4E83"/>
    <w:rsid w:val="00EB510D"/>
    <w:rsid w:val="00EB52AA"/>
    <w:rsid w:val="00EB5B6A"/>
    <w:rsid w:val="00EB635F"/>
    <w:rsid w:val="00EB7127"/>
    <w:rsid w:val="00EB7ED7"/>
    <w:rsid w:val="00EC0591"/>
    <w:rsid w:val="00EC374C"/>
    <w:rsid w:val="00EC398B"/>
    <w:rsid w:val="00EC4140"/>
    <w:rsid w:val="00EC5E25"/>
    <w:rsid w:val="00EC60F9"/>
    <w:rsid w:val="00EC6DA8"/>
    <w:rsid w:val="00ED058B"/>
    <w:rsid w:val="00ED0B7B"/>
    <w:rsid w:val="00ED100F"/>
    <w:rsid w:val="00ED183C"/>
    <w:rsid w:val="00ED496E"/>
    <w:rsid w:val="00ED5388"/>
    <w:rsid w:val="00ED6052"/>
    <w:rsid w:val="00ED63C2"/>
    <w:rsid w:val="00ED6A83"/>
    <w:rsid w:val="00ED767C"/>
    <w:rsid w:val="00EE0A7B"/>
    <w:rsid w:val="00EE29B9"/>
    <w:rsid w:val="00EE2A9F"/>
    <w:rsid w:val="00EE2F8B"/>
    <w:rsid w:val="00EE59D3"/>
    <w:rsid w:val="00EE6488"/>
    <w:rsid w:val="00EE711F"/>
    <w:rsid w:val="00EF1621"/>
    <w:rsid w:val="00EF3FC8"/>
    <w:rsid w:val="00EF458B"/>
    <w:rsid w:val="00EF51FC"/>
    <w:rsid w:val="00EF5334"/>
    <w:rsid w:val="00EF5F05"/>
    <w:rsid w:val="00EF5F3C"/>
    <w:rsid w:val="00F00385"/>
    <w:rsid w:val="00F00F38"/>
    <w:rsid w:val="00F0110F"/>
    <w:rsid w:val="00F0184C"/>
    <w:rsid w:val="00F02322"/>
    <w:rsid w:val="00F02452"/>
    <w:rsid w:val="00F024FA"/>
    <w:rsid w:val="00F02D25"/>
    <w:rsid w:val="00F030A2"/>
    <w:rsid w:val="00F037A3"/>
    <w:rsid w:val="00F05EA6"/>
    <w:rsid w:val="00F06BAA"/>
    <w:rsid w:val="00F06CC0"/>
    <w:rsid w:val="00F10B8B"/>
    <w:rsid w:val="00F11EE3"/>
    <w:rsid w:val="00F120E2"/>
    <w:rsid w:val="00F138BF"/>
    <w:rsid w:val="00F13B6F"/>
    <w:rsid w:val="00F13C45"/>
    <w:rsid w:val="00F16277"/>
    <w:rsid w:val="00F16808"/>
    <w:rsid w:val="00F2113B"/>
    <w:rsid w:val="00F21B38"/>
    <w:rsid w:val="00F23D53"/>
    <w:rsid w:val="00F246E5"/>
    <w:rsid w:val="00F250A8"/>
    <w:rsid w:val="00F2699C"/>
    <w:rsid w:val="00F26D74"/>
    <w:rsid w:val="00F31026"/>
    <w:rsid w:val="00F31528"/>
    <w:rsid w:val="00F320CE"/>
    <w:rsid w:val="00F3269D"/>
    <w:rsid w:val="00F32C8A"/>
    <w:rsid w:val="00F340A3"/>
    <w:rsid w:val="00F34FE1"/>
    <w:rsid w:val="00F35C5D"/>
    <w:rsid w:val="00F36501"/>
    <w:rsid w:val="00F36D8C"/>
    <w:rsid w:val="00F4095C"/>
    <w:rsid w:val="00F41EB0"/>
    <w:rsid w:val="00F43462"/>
    <w:rsid w:val="00F44ECB"/>
    <w:rsid w:val="00F47349"/>
    <w:rsid w:val="00F4790B"/>
    <w:rsid w:val="00F501F6"/>
    <w:rsid w:val="00F52E73"/>
    <w:rsid w:val="00F534D1"/>
    <w:rsid w:val="00F54E0C"/>
    <w:rsid w:val="00F572D9"/>
    <w:rsid w:val="00F5784D"/>
    <w:rsid w:val="00F57F80"/>
    <w:rsid w:val="00F60F1F"/>
    <w:rsid w:val="00F612EC"/>
    <w:rsid w:val="00F614DD"/>
    <w:rsid w:val="00F61566"/>
    <w:rsid w:val="00F62233"/>
    <w:rsid w:val="00F62384"/>
    <w:rsid w:val="00F62E88"/>
    <w:rsid w:val="00F63742"/>
    <w:rsid w:val="00F64325"/>
    <w:rsid w:val="00F650FE"/>
    <w:rsid w:val="00F65D48"/>
    <w:rsid w:val="00F65F9D"/>
    <w:rsid w:val="00F6784D"/>
    <w:rsid w:val="00F70071"/>
    <w:rsid w:val="00F70AF4"/>
    <w:rsid w:val="00F70F52"/>
    <w:rsid w:val="00F71012"/>
    <w:rsid w:val="00F71870"/>
    <w:rsid w:val="00F7191A"/>
    <w:rsid w:val="00F71E84"/>
    <w:rsid w:val="00F72606"/>
    <w:rsid w:val="00F72B2F"/>
    <w:rsid w:val="00F733D4"/>
    <w:rsid w:val="00F74F32"/>
    <w:rsid w:val="00F756E5"/>
    <w:rsid w:val="00F75B6C"/>
    <w:rsid w:val="00F76FF5"/>
    <w:rsid w:val="00F774DC"/>
    <w:rsid w:val="00F814DD"/>
    <w:rsid w:val="00F82008"/>
    <w:rsid w:val="00F82528"/>
    <w:rsid w:val="00F82C30"/>
    <w:rsid w:val="00F845B2"/>
    <w:rsid w:val="00F84D1F"/>
    <w:rsid w:val="00F85F71"/>
    <w:rsid w:val="00F8709D"/>
    <w:rsid w:val="00F87B64"/>
    <w:rsid w:val="00F87EBD"/>
    <w:rsid w:val="00F90576"/>
    <w:rsid w:val="00F90ABA"/>
    <w:rsid w:val="00F911AC"/>
    <w:rsid w:val="00F916A3"/>
    <w:rsid w:val="00F96678"/>
    <w:rsid w:val="00F96C8F"/>
    <w:rsid w:val="00F972F4"/>
    <w:rsid w:val="00FA0457"/>
    <w:rsid w:val="00FA1241"/>
    <w:rsid w:val="00FA1621"/>
    <w:rsid w:val="00FA1FB5"/>
    <w:rsid w:val="00FA2158"/>
    <w:rsid w:val="00FA5038"/>
    <w:rsid w:val="00FA50AE"/>
    <w:rsid w:val="00FA5CF5"/>
    <w:rsid w:val="00FA68B5"/>
    <w:rsid w:val="00FA7020"/>
    <w:rsid w:val="00FA722A"/>
    <w:rsid w:val="00FA7465"/>
    <w:rsid w:val="00FA7F3C"/>
    <w:rsid w:val="00FB01BC"/>
    <w:rsid w:val="00FB06CA"/>
    <w:rsid w:val="00FB0863"/>
    <w:rsid w:val="00FB169B"/>
    <w:rsid w:val="00FB28C7"/>
    <w:rsid w:val="00FB2C47"/>
    <w:rsid w:val="00FB3064"/>
    <w:rsid w:val="00FB4280"/>
    <w:rsid w:val="00FB4716"/>
    <w:rsid w:val="00FB4C34"/>
    <w:rsid w:val="00FB59F2"/>
    <w:rsid w:val="00FC0191"/>
    <w:rsid w:val="00FC05E5"/>
    <w:rsid w:val="00FC1244"/>
    <w:rsid w:val="00FC1BC2"/>
    <w:rsid w:val="00FC3388"/>
    <w:rsid w:val="00FC5012"/>
    <w:rsid w:val="00FC5019"/>
    <w:rsid w:val="00FC5681"/>
    <w:rsid w:val="00FC5E7F"/>
    <w:rsid w:val="00FC624E"/>
    <w:rsid w:val="00FC7FE0"/>
    <w:rsid w:val="00FD1812"/>
    <w:rsid w:val="00FD2070"/>
    <w:rsid w:val="00FD28BC"/>
    <w:rsid w:val="00FD3250"/>
    <w:rsid w:val="00FD4578"/>
    <w:rsid w:val="00FD5E4B"/>
    <w:rsid w:val="00FD6D8B"/>
    <w:rsid w:val="00FD7606"/>
    <w:rsid w:val="00FD7A6E"/>
    <w:rsid w:val="00FE0104"/>
    <w:rsid w:val="00FE030E"/>
    <w:rsid w:val="00FE2CF3"/>
    <w:rsid w:val="00FE39E8"/>
    <w:rsid w:val="00FE6FE0"/>
    <w:rsid w:val="00FE778C"/>
    <w:rsid w:val="00FE79B9"/>
    <w:rsid w:val="00FF0ED1"/>
    <w:rsid w:val="00FF11CE"/>
    <w:rsid w:val="00FF1F61"/>
    <w:rsid w:val="00FF25F0"/>
    <w:rsid w:val="00FF2631"/>
    <w:rsid w:val="00FF34E1"/>
    <w:rsid w:val="00FF38B0"/>
    <w:rsid w:val="00FF4C31"/>
    <w:rsid w:val="00FF5057"/>
    <w:rsid w:val="00FF5E62"/>
    <w:rsid w:val="00FF6E7D"/>
    <w:rsid w:val="00FF7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8AB5"/>
  <w15:docId w15:val="{9FF7C178-3CA7-488E-B670-B988BB3E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before="100" w:beforeAutospacing="1"/>
        <w:ind w:left="-56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1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E79"/>
    <w:pPr>
      <w:spacing w:before="0"/>
    </w:pPr>
    <w:rPr>
      <w:rFonts w:ascii="Tahoma" w:hAnsi="Tahoma" w:cs="Tahoma"/>
      <w:sz w:val="16"/>
      <w:szCs w:val="16"/>
    </w:rPr>
  </w:style>
  <w:style w:type="character" w:customStyle="1" w:styleId="a4">
    <w:name w:val="Текст выноски Знак"/>
    <w:basedOn w:val="a0"/>
    <w:link w:val="a3"/>
    <w:uiPriority w:val="99"/>
    <w:semiHidden/>
    <w:rsid w:val="007D0E79"/>
    <w:rPr>
      <w:rFonts w:ascii="Tahoma" w:hAnsi="Tahoma" w:cs="Tahoma"/>
      <w:sz w:val="16"/>
      <w:szCs w:val="16"/>
    </w:rPr>
  </w:style>
  <w:style w:type="table" w:styleId="a5">
    <w:name w:val="Table Grid"/>
    <w:basedOn w:val="a1"/>
    <w:uiPriority w:val="59"/>
    <w:rsid w:val="002671C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751E55"/>
    <w:pPr>
      <w:spacing w:before="0" w:beforeAutospacing="0"/>
      <w:ind w:left="720"/>
      <w:contextualSpacing/>
      <w:jc w:val="left"/>
    </w:pPr>
    <w:rPr>
      <w:rFonts w:eastAsia="Times New Roman"/>
      <w:lang w:eastAsia="ru-RU"/>
    </w:rPr>
  </w:style>
  <w:style w:type="character" w:styleId="a7">
    <w:name w:val="Hyperlink"/>
    <w:basedOn w:val="a0"/>
    <w:uiPriority w:val="99"/>
    <w:unhideWhenUsed/>
    <w:rsid w:val="008F198F"/>
    <w:rPr>
      <w:color w:val="0000FF" w:themeColor="hyperlink"/>
      <w:u w:val="single"/>
    </w:rPr>
  </w:style>
  <w:style w:type="paragraph" w:customStyle="1" w:styleId="ConsPlusNonformat">
    <w:name w:val="ConsPlusNonformat"/>
    <w:rsid w:val="00B43AD9"/>
    <w:pPr>
      <w:widowControl w:val="0"/>
      <w:autoSpaceDE w:val="0"/>
      <w:autoSpaceDN w:val="0"/>
      <w:spacing w:before="0" w:beforeAutospacing="0"/>
      <w:ind w:left="0"/>
      <w:jc w:val="left"/>
    </w:pPr>
    <w:rPr>
      <w:rFonts w:ascii="Courier New" w:eastAsia="Times New Roman" w:hAnsi="Courier New" w:cs="Courier New"/>
      <w:sz w:val="20"/>
      <w:szCs w:val="20"/>
      <w:lang w:eastAsia="ru-RU"/>
    </w:rPr>
  </w:style>
  <w:style w:type="paragraph" w:customStyle="1" w:styleId="ConsPlusTitle">
    <w:name w:val="ConsPlusTitle"/>
    <w:uiPriority w:val="99"/>
    <w:rsid w:val="008B329D"/>
    <w:pPr>
      <w:widowControl w:val="0"/>
      <w:autoSpaceDE w:val="0"/>
      <w:autoSpaceDN w:val="0"/>
      <w:adjustRightInd w:val="0"/>
      <w:spacing w:before="0" w:beforeAutospacing="0"/>
      <w:ind w:left="0"/>
      <w:jc w:val="left"/>
    </w:pPr>
    <w:rPr>
      <w:rFonts w:ascii="Arial" w:eastAsia="Times New Roman" w:hAnsi="Arial" w:cs="Arial"/>
      <w:b/>
      <w:bCs/>
      <w:lang w:eastAsia="ru-RU"/>
    </w:rPr>
  </w:style>
  <w:style w:type="paragraph" w:customStyle="1" w:styleId="ConsPlusNormal">
    <w:name w:val="ConsPlusNormal"/>
    <w:uiPriority w:val="99"/>
    <w:rsid w:val="008B329D"/>
    <w:pPr>
      <w:widowControl w:val="0"/>
      <w:autoSpaceDE w:val="0"/>
      <w:autoSpaceDN w:val="0"/>
      <w:adjustRightInd w:val="0"/>
      <w:spacing w:before="0" w:beforeAutospacing="0"/>
      <w:ind w:left="0"/>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BE309-5AC1-45AD-9A8C-B6DD547E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Gromovo</dc:creator>
  <cp:lastModifiedBy>ТРИАЛ ПРИОЗЕРСК</cp:lastModifiedBy>
  <cp:revision>2</cp:revision>
  <cp:lastPrinted>2021-09-30T06:59:00Z</cp:lastPrinted>
  <dcterms:created xsi:type="dcterms:W3CDTF">2021-12-21T06:40:00Z</dcterms:created>
  <dcterms:modified xsi:type="dcterms:W3CDTF">2021-12-21T06:40:00Z</dcterms:modified>
</cp:coreProperties>
</file>